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DB8E8E" w14:textId="22171FEC" w:rsidR="002026FE" w:rsidRPr="00EC6C70" w:rsidRDefault="002026FE" w:rsidP="007B33D2">
      <w:pPr>
        <w:jc w:val="center"/>
        <w:rPr>
          <w:sz w:val="28"/>
          <w:szCs w:val="28"/>
        </w:rPr>
      </w:pPr>
    </w:p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EB34AF">
      <w:pPr>
        <w:tabs>
          <w:tab w:val="left" w:pos="567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0304B0">
      <w:pPr>
        <w:rPr>
          <w:rFonts w:eastAsia="Calibri"/>
          <w:b/>
          <w:sz w:val="28"/>
          <w:szCs w:val="22"/>
          <w:lang w:eastAsia="en-US"/>
        </w:rPr>
      </w:pPr>
    </w:p>
    <w:p w14:paraId="4AE6C98A" w14:textId="77777777" w:rsidR="00C74E3A" w:rsidRDefault="00C74E3A" w:rsidP="000304B0">
      <w:pPr>
        <w:rPr>
          <w:rFonts w:eastAsia="Calibri"/>
          <w:b/>
          <w:sz w:val="28"/>
          <w:szCs w:val="22"/>
          <w:lang w:eastAsia="en-US"/>
        </w:rPr>
      </w:pPr>
    </w:p>
    <w:p w14:paraId="462CE57D" w14:textId="77777777" w:rsidR="004906C2" w:rsidRDefault="004906C2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139A1EF" w14:textId="77777777" w:rsidR="00AB5706" w:rsidRPr="00AB5706" w:rsidRDefault="00AB5706" w:rsidP="00AB5706">
      <w:pPr>
        <w:rPr>
          <w:rFonts w:eastAsia="Calibri"/>
          <w:b/>
          <w:sz w:val="28"/>
          <w:szCs w:val="28"/>
          <w:lang w:eastAsia="en-US"/>
        </w:rPr>
      </w:pPr>
    </w:p>
    <w:p w14:paraId="6CBC5330" w14:textId="1E39C639" w:rsidR="002D0406" w:rsidRPr="00BE7C13" w:rsidRDefault="00246DCC" w:rsidP="00EB34AF">
      <w:pPr>
        <w:tabs>
          <w:tab w:val="left" w:pos="1134"/>
        </w:tabs>
        <w:ind w:right="-1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 xml:space="preserve">Об утверждении </w:t>
      </w:r>
      <w:r w:rsidR="00A42644">
        <w:rPr>
          <w:b/>
          <w:sz w:val="28"/>
          <w:szCs w:val="28"/>
        </w:rPr>
        <w:t>П</w:t>
      </w:r>
      <w:r w:rsidR="002D0406" w:rsidRPr="00BE7C13">
        <w:rPr>
          <w:b/>
          <w:sz w:val="28"/>
          <w:szCs w:val="28"/>
        </w:rPr>
        <w:t>оложения</w:t>
      </w:r>
    </w:p>
    <w:p w14:paraId="2B1B66D2" w14:textId="14A958B0" w:rsidR="00C85244" w:rsidRPr="00BE7C13" w:rsidRDefault="002D0406" w:rsidP="00EB34AF">
      <w:pPr>
        <w:tabs>
          <w:tab w:val="left" w:pos="1134"/>
        </w:tabs>
        <w:ind w:right="-1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>о деятельности лагерей с дневным пребыванием</w:t>
      </w:r>
    </w:p>
    <w:p w14:paraId="43206F07" w14:textId="1186FC4B" w:rsidR="005E6A4F" w:rsidRDefault="002D0406" w:rsidP="00EB34AF">
      <w:pPr>
        <w:tabs>
          <w:tab w:val="left" w:pos="1134"/>
        </w:tabs>
        <w:ind w:right="-1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 xml:space="preserve">на базе </w:t>
      </w:r>
      <w:r w:rsidR="00E8010D">
        <w:rPr>
          <w:b/>
          <w:sz w:val="28"/>
          <w:szCs w:val="28"/>
        </w:rPr>
        <w:t xml:space="preserve">муниципальных </w:t>
      </w:r>
      <w:r w:rsidRPr="00BE7C13">
        <w:rPr>
          <w:b/>
          <w:sz w:val="28"/>
          <w:szCs w:val="28"/>
        </w:rPr>
        <w:t>образовательных организаций</w:t>
      </w:r>
    </w:p>
    <w:p w14:paraId="0A03825E" w14:textId="6574C845" w:rsidR="009A76BA" w:rsidRPr="00BE7C13" w:rsidRDefault="002D0406" w:rsidP="00EB34AF">
      <w:pPr>
        <w:tabs>
          <w:tab w:val="left" w:pos="1134"/>
        </w:tabs>
        <w:ind w:right="-1"/>
        <w:jc w:val="center"/>
        <w:rPr>
          <w:b/>
          <w:sz w:val="28"/>
          <w:szCs w:val="28"/>
        </w:rPr>
      </w:pPr>
      <w:proofErr w:type="spellStart"/>
      <w:r w:rsidRPr="00BE7C13">
        <w:rPr>
          <w:b/>
          <w:sz w:val="28"/>
          <w:szCs w:val="28"/>
        </w:rPr>
        <w:t>Динского</w:t>
      </w:r>
      <w:proofErr w:type="spellEnd"/>
      <w:r w:rsidRPr="00BE7C13">
        <w:rPr>
          <w:b/>
          <w:sz w:val="28"/>
          <w:szCs w:val="28"/>
        </w:rPr>
        <w:t xml:space="preserve"> района</w:t>
      </w:r>
    </w:p>
    <w:p w14:paraId="43AD1635" w14:textId="77777777" w:rsidR="009A76BA" w:rsidRPr="00BE7C13" w:rsidRDefault="009A76BA" w:rsidP="009A76BA">
      <w:pPr>
        <w:jc w:val="center"/>
        <w:rPr>
          <w:b/>
          <w:sz w:val="28"/>
          <w:szCs w:val="28"/>
        </w:rPr>
      </w:pPr>
    </w:p>
    <w:p w14:paraId="6239C2B9" w14:textId="69EBE1F1" w:rsidR="009A76BA" w:rsidRPr="00C74E3A" w:rsidRDefault="00C722DF" w:rsidP="005E6A4F">
      <w:pPr>
        <w:ind w:firstLine="709"/>
        <w:jc w:val="both"/>
        <w:rPr>
          <w:sz w:val="27"/>
          <w:szCs w:val="27"/>
          <w:lang w:eastAsia="en-US"/>
        </w:rPr>
      </w:pPr>
      <w:proofErr w:type="gramStart"/>
      <w:r w:rsidRPr="00C74E3A">
        <w:rPr>
          <w:sz w:val="27"/>
          <w:szCs w:val="27"/>
          <w:lang w:eastAsia="en-US"/>
        </w:rPr>
        <w:t>В</w:t>
      </w:r>
      <w:r w:rsidR="00C85244" w:rsidRPr="00C74E3A">
        <w:rPr>
          <w:sz w:val="27"/>
          <w:szCs w:val="27"/>
          <w:lang w:eastAsia="en-US"/>
        </w:rPr>
        <w:t xml:space="preserve"> </w:t>
      </w:r>
      <w:r w:rsidR="005C3EA9" w:rsidRPr="00C74E3A">
        <w:rPr>
          <w:sz w:val="27"/>
          <w:szCs w:val="27"/>
          <w:lang w:eastAsia="en-US"/>
        </w:rPr>
        <w:t>соответствии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5C3EA9" w:rsidRPr="00C74E3A">
        <w:rPr>
          <w:sz w:val="27"/>
          <w:szCs w:val="27"/>
          <w:lang w:eastAsia="en-US"/>
        </w:rPr>
        <w:t xml:space="preserve"> с Федеральным законом от 24 июля 1998 г. </w:t>
      </w:r>
      <w:r w:rsidR="002B3C43">
        <w:rPr>
          <w:sz w:val="27"/>
          <w:szCs w:val="27"/>
          <w:lang w:eastAsia="en-US"/>
        </w:rPr>
        <w:t>№ 124</w:t>
      </w:r>
      <w:r w:rsidR="009B211C">
        <w:rPr>
          <w:sz w:val="27"/>
          <w:szCs w:val="27"/>
          <w:lang w:eastAsia="en-US"/>
        </w:rPr>
        <w:t>-ФЗ</w:t>
      </w:r>
      <w:r w:rsidR="002B3C43">
        <w:rPr>
          <w:sz w:val="27"/>
          <w:szCs w:val="27"/>
          <w:lang w:eastAsia="en-US"/>
        </w:rPr>
        <w:t xml:space="preserve"> </w:t>
      </w:r>
      <w:r w:rsidR="006219C8" w:rsidRPr="00C74E3A">
        <w:rPr>
          <w:sz w:val="27"/>
          <w:szCs w:val="27"/>
          <w:lang w:eastAsia="en-US"/>
        </w:rPr>
        <w:t xml:space="preserve">«Об основных </w:t>
      </w:r>
      <w:r w:rsidR="002B0B6D" w:rsidRPr="00C74E3A">
        <w:rPr>
          <w:sz w:val="27"/>
          <w:szCs w:val="27"/>
          <w:lang w:eastAsia="en-US"/>
        </w:rPr>
        <w:t xml:space="preserve"> гарантиях прав ребенка в Российской Федерации», приказом министерства образования Российской Федерации от 13 июля 2017 г. № 656 «Об утверждении примерных положений об организации отдыха детей и их оздоровления», приказом м</w:t>
      </w:r>
      <w:r w:rsidR="00C85244" w:rsidRPr="00C74E3A">
        <w:rPr>
          <w:sz w:val="27"/>
          <w:szCs w:val="27"/>
          <w:lang w:eastAsia="en-US"/>
        </w:rPr>
        <w:t>инистерства просвещения Ро</w:t>
      </w:r>
      <w:r w:rsidR="005E6A4F" w:rsidRPr="00C74E3A">
        <w:rPr>
          <w:sz w:val="27"/>
          <w:szCs w:val="27"/>
          <w:lang w:eastAsia="en-US"/>
        </w:rPr>
        <w:t xml:space="preserve">ссийской Федерации от 21 октября </w:t>
      </w:r>
      <w:r w:rsidR="00C85244" w:rsidRPr="00C74E3A">
        <w:rPr>
          <w:sz w:val="27"/>
          <w:szCs w:val="27"/>
          <w:lang w:eastAsia="en-US"/>
        </w:rPr>
        <w:t>2019 г. № 570 «Об утверждении общих принципов формирования и ведения реестров</w:t>
      </w:r>
      <w:proofErr w:type="gramEnd"/>
      <w:r w:rsidR="00C85244" w:rsidRPr="00C74E3A">
        <w:rPr>
          <w:sz w:val="27"/>
          <w:szCs w:val="27"/>
          <w:lang w:eastAsia="en-US"/>
        </w:rPr>
        <w:t xml:space="preserve"> организаций отдыха детей и их оздоровления, а также типового реестра организаций отдыха детей и их оздоровления»,</w:t>
      </w:r>
      <w:r w:rsidR="00A42644" w:rsidRPr="00C74E3A">
        <w:rPr>
          <w:sz w:val="27"/>
          <w:szCs w:val="27"/>
          <w:lang w:eastAsia="en-US"/>
        </w:rPr>
        <w:t xml:space="preserve"> руководствуясь статьями 31,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A42644" w:rsidRPr="00C74E3A">
        <w:rPr>
          <w:sz w:val="27"/>
          <w:szCs w:val="27"/>
          <w:lang w:eastAsia="en-US"/>
        </w:rPr>
        <w:t xml:space="preserve">65 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A42644" w:rsidRPr="00C74E3A">
        <w:rPr>
          <w:sz w:val="27"/>
          <w:szCs w:val="27"/>
          <w:lang w:eastAsia="en-US"/>
        </w:rPr>
        <w:t xml:space="preserve">Устава 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A42644" w:rsidRPr="00C74E3A">
        <w:rPr>
          <w:sz w:val="27"/>
          <w:szCs w:val="27"/>
          <w:lang w:eastAsia="en-US"/>
        </w:rPr>
        <w:t xml:space="preserve">муниципального 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A42644" w:rsidRPr="00C74E3A">
        <w:rPr>
          <w:sz w:val="27"/>
          <w:szCs w:val="27"/>
          <w:lang w:eastAsia="en-US"/>
        </w:rPr>
        <w:t>образования</w:t>
      </w:r>
      <w:r w:rsidR="002B0B6D" w:rsidRPr="00C74E3A">
        <w:rPr>
          <w:sz w:val="27"/>
          <w:szCs w:val="27"/>
          <w:lang w:eastAsia="en-US"/>
        </w:rPr>
        <w:t xml:space="preserve"> </w:t>
      </w:r>
      <w:r w:rsidR="00A42644" w:rsidRPr="00C74E3A">
        <w:rPr>
          <w:sz w:val="27"/>
          <w:szCs w:val="27"/>
          <w:lang w:eastAsia="en-US"/>
        </w:rPr>
        <w:t xml:space="preserve"> Динской район,</w:t>
      </w:r>
      <w:r w:rsidR="00C85244" w:rsidRPr="00C74E3A">
        <w:rPr>
          <w:sz w:val="27"/>
          <w:szCs w:val="27"/>
          <w:lang w:eastAsia="en-US"/>
        </w:rPr>
        <w:t xml:space="preserve"> </w:t>
      </w:r>
      <w:r w:rsidR="002B0B6D" w:rsidRPr="00C74E3A">
        <w:rPr>
          <w:sz w:val="27"/>
          <w:szCs w:val="27"/>
          <w:lang w:eastAsia="en-US"/>
        </w:rPr>
        <w:t xml:space="preserve"> </w:t>
      </w:r>
      <w:proofErr w:type="gramStart"/>
      <w:r w:rsidRPr="00C74E3A">
        <w:rPr>
          <w:sz w:val="27"/>
          <w:szCs w:val="27"/>
        </w:rPr>
        <w:t>п</w:t>
      </w:r>
      <w:proofErr w:type="gramEnd"/>
      <w:r w:rsidRPr="00C74E3A">
        <w:rPr>
          <w:sz w:val="27"/>
          <w:szCs w:val="27"/>
        </w:rPr>
        <w:t xml:space="preserve"> о с т а н о в л я ю:</w:t>
      </w:r>
    </w:p>
    <w:p w14:paraId="517551EB" w14:textId="70ECC695" w:rsidR="00C85244" w:rsidRPr="00C74E3A" w:rsidRDefault="00246DCC" w:rsidP="00B9704D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sz w:val="27"/>
          <w:szCs w:val="27"/>
        </w:rPr>
      </w:pPr>
      <w:r w:rsidRPr="00C74E3A">
        <w:rPr>
          <w:sz w:val="27"/>
          <w:szCs w:val="27"/>
          <w:lang w:eastAsia="en-US"/>
        </w:rPr>
        <w:t xml:space="preserve">Утвердить </w:t>
      </w:r>
      <w:r w:rsidR="00A42644" w:rsidRPr="00C74E3A">
        <w:rPr>
          <w:sz w:val="27"/>
          <w:szCs w:val="27"/>
          <w:lang w:eastAsia="en-US"/>
        </w:rPr>
        <w:t>П</w:t>
      </w:r>
      <w:r w:rsidR="00C85244" w:rsidRPr="00C74E3A">
        <w:rPr>
          <w:sz w:val="27"/>
          <w:szCs w:val="27"/>
          <w:lang w:eastAsia="en-US"/>
        </w:rPr>
        <w:t xml:space="preserve">оложение о деятельности лагерей с дневным пребыванием на базе </w:t>
      </w:r>
      <w:r w:rsidR="00E8010D">
        <w:rPr>
          <w:sz w:val="27"/>
          <w:szCs w:val="27"/>
          <w:lang w:eastAsia="en-US"/>
        </w:rPr>
        <w:t xml:space="preserve">муниципальных </w:t>
      </w:r>
      <w:r w:rsidR="00C85244" w:rsidRPr="00C74E3A">
        <w:rPr>
          <w:sz w:val="27"/>
          <w:szCs w:val="27"/>
          <w:lang w:eastAsia="en-US"/>
        </w:rPr>
        <w:t xml:space="preserve">образовательных организаций </w:t>
      </w:r>
      <w:proofErr w:type="spellStart"/>
      <w:r w:rsidR="00C85244" w:rsidRPr="00C74E3A">
        <w:rPr>
          <w:sz w:val="27"/>
          <w:szCs w:val="27"/>
          <w:lang w:eastAsia="en-US"/>
        </w:rPr>
        <w:t>Динского</w:t>
      </w:r>
      <w:proofErr w:type="spellEnd"/>
      <w:r w:rsidR="00C85244" w:rsidRPr="00C74E3A">
        <w:rPr>
          <w:sz w:val="27"/>
          <w:szCs w:val="27"/>
          <w:lang w:eastAsia="en-US"/>
        </w:rPr>
        <w:t xml:space="preserve"> района </w:t>
      </w:r>
      <w:r w:rsidR="002D4EF2" w:rsidRPr="00C74E3A">
        <w:rPr>
          <w:sz w:val="27"/>
          <w:szCs w:val="27"/>
          <w:lang w:eastAsia="en-US"/>
        </w:rPr>
        <w:t>согласно приложению к настоящему постановлению</w:t>
      </w:r>
      <w:r w:rsidR="00C85244" w:rsidRPr="00C74E3A">
        <w:rPr>
          <w:sz w:val="27"/>
          <w:szCs w:val="27"/>
          <w:lang w:eastAsia="en-US"/>
        </w:rPr>
        <w:t>.</w:t>
      </w:r>
    </w:p>
    <w:p w14:paraId="5DEC4E7C" w14:textId="6457C3C3" w:rsidR="00172C96" w:rsidRPr="00C74E3A" w:rsidRDefault="00C85244" w:rsidP="00B9704D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sz w:val="27"/>
          <w:szCs w:val="27"/>
        </w:rPr>
      </w:pPr>
      <w:r w:rsidRPr="00C74E3A">
        <w:rPr>
          <w:sz w:val="27"/>
          <w:szCs w:val="27"/>
          <w:lang w:eastAsia="en-US"/>
        </w:rPr>
        <w:t xml:space="preserve"> </w:t>
      </w:r>
      <w:proofErr w:type="gramStart"/>
      <w:r w:rsidR="002B0B6D" w:rsidRPr="00C74E3A">
        <w:rPr>
          <w:sz w:val="27"/>
          <w:szCs w:val="27"/>
          <w:lang w:eastAsia="en-US"/>
        </w:rPr>
        <w:t>Признать</w:t>
      </w:r>
      <w:r w:rsidR="002D4EF2" w:rsidRPr="00C74E3A">
        <w:rPr>
          <w:sz w:val="27"/>
          <w:szCs w:val="27"/>
          <w:lang w:eastAsia="en-US"/>
        </w:rPr>
        <w:t xml:space="preserve"> утратившим силу постановление главы муниципальног</w:t>
      </w:r>
      <w:r w:rsidR="00A42644" w:rsidRPr="00C74E3A">
        <w:rPr>
          <w:sz w:val="27"/>
          <w:szCs w:val="27"/>
          <w:lang w:eastAsia="en-US"/>
        </w:rPr>
        <w:t xml:space="preserve">о образования Динской район от 1 июня </w:t>
      </w:r>
      <w:r w:rsidR="002D4EF2" w:rsidRPr="00C74E3A">
        <w:rPr>
          <w:sz w:val="27"/>
          <w:szCs w:val="27"/>
          <w:lang w:eastAsia="en-US"/>
        </w:rPr>
        <w:t>2010</w:t>
      </w:r>
      <w:r w:rsidR="005E6A4F" w:rsidRPr="00C74E3A">
        <w:rPr>
          <w:sz w:val="27"/>
          <w:szCs w:val="27"/>
          <w:lang w:eastAsia="en-US"/>
        </w:rPr>
        <w:t xml:space="preserve"> г. </w:t>
      </w:r>
      <w:r w:rsidR="002D4EF2" w:rsidRPr="00C74E3A">
        <w:rPr>
          <w:sz w:val="27"/>
          <w:szCs w:val="27"/>
          <w:lang w:eastAsia="en-US"/>
        </w:rPr>
        <w:t>№ 1081 «Об утвержде</w:t>
      </w:r>
      <w:r w:rsidR="00E8010D">
        <w:rPr>
          <w:sz w:val="27"/>
          <w:szCs w:val="27"/>
          <w:lang w:eastAsia="en-US"/>
        </w:rPr>
        <w:t>нии положения о проведении смен</w:t>
      </w:r>
      <w:r w:rsidR="002D4EF2" w:rsidRPr="00C74E3A">
        <w:rPr>
          <w:sz w:val="27"/>
          <w:szCs w:val="27"/>
          <w:lang w:eastAsia="en-US"/>
        </w:rPr>
        <w:t xml:space="preserve"> в лагерях с дневным пребыванием на базе муниципальных образовательных учреждений и учреждений дополнительного образования детей в муниципальном образования Динской район».</w:t>
      </w:r>
      <w:proofErr w:type="gramEnd"/>
    </w:p>
    <w:p w14:paraId="320DAF37" w14:textId="77777777" w:rsidR="009E6212" w:rsidRPr="00C74E3A" w:rsidRDefault="009E6212" w:rsidP="00B9704D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7"/>
          <w:szCs w:val="27"/>
        </w:rPr>
      </w:pPr>
      <w:r w:rsidRPr="00C74E3A">
        <w:rPr>
          <w:rFonts w:eastAsia="Calibri"/>
          <w:sz w:val="27"/>
          <w:szCs w:val="27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C74E3A">
        <w:rPr>
          <w:spacing w:val="2"/>
          <w:sz w:val="27"/>
          <w:szCs w:val="27"/>
        </w:rPr>
        <w:t>.</w:t>
      </w:r>
    </w:p>
    <w:p w14:paraId="5207A739" w14:textId="77777777" w:rsidR="009E6212" w:rsidRPr="00C74E3A" w:rsidRDefault="009E6212" w:rsidP="00B9704D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7"/>
          <w:szCs w:val="27"/>
        </w:rPr>
      </w:pPr>
      <w:proofErr w:type="gramStart"/>
      <w:r w:rsidRPr="00C74E3A">
        <w:rPr>
          <w:sz w:val="27"/>
          <w:szCs w:val="27"/>
        </w:rPr>
        <w:t>Контроль за</w:t>
      </w:r>
      <w:proofErr w:type="gramEnd"/>
      <w:r w:rsidRPr="00C74E3A">
        <w:rPr>
          <w:sz w:val="27"/>
          <w:szCs w:val="27"/>
        </w:rPr>
        <w:t xml:space="preserve"> выполнением настоящего постановления возложить на </w:t>
      </w:r>
      <w:r w:rsidRPr="00C74E3A">
        <w:rPr>
          <w:rFonts w:eastAsia="Calibri"/>
          <w:sz w:val="27"/>
          <w:szCs w:val="27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C74E3A">
        <w:rPr>
          <w:rFonts w:eastAsia="Calibri"/>
          <w:sz w:val="27"/>
          <w:szCs w:val="27"/>
          <w:lang w:eastAsia="en-US"/>
        </w:rPr>
        <w:t>Фисуна</w:t>
      </w:r>
      <w:proofErr w:type="spellEnd"/>
      <w:r w:rsidRPr="00C74E3A">
        <w:rPr>
          <w:rFonts w:eastAsia="Calibri"/>
          <w:sz w:val="27"/>
          <w:szCs w:val="27"/>
          <w:lang w:eastAsia="en-US"/>
        </w:rPr>
        <w:t xml:space="preserve"> А.А.</w:t>
      </w:r>
    </w:p>
    <w:p w14:paraId="25153DE6" w14:textId="0AA7122C" w:rsidR="009A76BA" w:rsidRPr="00C74E3A" w:rsidRDefault="009E6212" w:rsidP="00B9704D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7"/>
          <w:szCs w:val="27"/>
        </w:rPr>
      </w:pPr>
      <w:r w:rsidRPr="00C74E3A">
        <w:rPr>
          <w:rFonts w:eastAsia="Calibri"/>
          <w:sz w:val="27"/>
          <w:szCs w:val="27"/>
          <w:lang w:eastAsia="en-US"/>
        </w:rPr>
        <w:t>Постановление вступает в силу после его официального обнародования</w:t>
      </w:r>
      <w:r w:rsidR="009A76BA" w:rsidRPr="00C74E3A">
        <w:rPr>
          <w:rFonts w:eastAsia="Calibri"/>
          <w:sz w:val="27"/>
          <w:szCs w:val="27"/>
          <w:lang w:eastAsia="en-US"/>
        </w:rPr>
        <w:t>.</w:t>
      </w:r>
    </w:p>
    <w:p w14:paraId="4EA3D666" w14:textId="77777777" w:rsidR="009A76BA" w:rsidRPr="00C74E3A" w:rsidRDefault="009A76BA" w:rsidP="00BE7C13">
      <w:pPr>
        <w:tabs>
          <w:tab w:val="left" w:pos="5103"/>
        </w:tabs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E64ECBB" w14:textId="77777777" w:rsidR="009A76BA" w:rsidRPr="00C74E3A" w:rsidRDefault="009A76BA" w:rsidP="009A76BA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C74E3A">
        <w:rPr>
          <w:rFonts w:eastAsia="Calibri"/>
          <w:sz w:val="27"/>
          <w:szCs w:val="27"/>
          <w:lang w:eastAsia="en-US"/>
        </w:rPr>
        <w:t>Глава муниципального образования</w:t>
      </w:r>
    </w:p>
    <w:p w14:paraId="7FEA8214" w14:textId="331E25E6" w:rsidR="00035A0B" w:rsidRPr="00C74E3A" w:rsidRDefault="009A76BA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C74E3A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C74E3A">
        <w:rPr>
          <w:rFonts w:eastAsia="Calibri"/>
          <w:sz w:val="27"/>
          <w:szCs w:val="27"/>
          <w:lang w:eastAsia="en-US"/>
        </w:rPr>
        <w:t>Пергун</w:t>
      </w:r>
      <w:proofErr w:type="spellEnd"/>
    </w:p>
    <w:p w14:paraId="6A7E5929" w14:textId="77777777" w:rsidR="00F62D7C" w:rsidRPr="00C74E3A" w:rsidRDefault="00F62D7C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  <w:sectPr w:rsidR="00F62D7C" w:rsidRPr="00C74E3A" w:rsidSect="00C74E3A">
          <w:headerReference w:type="default" r:id="rId9"/>
          <w:headerReference w:type="first" r:id="rId10"/>
          <w:footerReference w:type="first" r:id="rId11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1D5BBEC0" w14:textId="4BFDA5F0" w:rsidR="00F62D7C" w:rsidRPr="00BE7C13" w:rsidRDefault="00AE35B3" w:rsidP="00F62D7C">
      <w:pPr>
        <w:tabs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lastRenderedPageBreak/>
        <w:t>Приложение</w:t>
      </w:r>
    </w:p>
    <w:p w14:paraId="63B18478" w14:textId="77777777" w:rsidR="00F62D7C" w:rsidRPr="00BE7C13" w:rsidRDefault="00F62D7C" w:rsidP="00F62D7C">
      <w:pPr>
        <w:tabs>
          <w:tab w:val="left" w:pos="851"/>
        </w:tabs>
        <w:ind w:firstLine="5529"/>
        <w:rPr>
          <w:sz w:val="28"/>
          <w:szCs w:val="28"/>
        </w:rPr>
      </w:pPr>
    </w:p>
    <w:p w14:paraId="2C33DCB1" w14:textId="033EF56C" w:rsidR="00F62D7C" w:rsidRPr="00BE7C13" w:rsidRDefault="00F62D7C" w:rsidP="00F62D7C">
      <w:pPr>
        <w:tabs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t>УТВЕРЖДЕН</w:t>
      </w:r>
      <w:r w:rsidR="0013648D">
        <w:rPr>
          <w:sz w:val="28"/>
          <w:szCs w:val="28"/>
        </w:rPr>
        <w:t>О</w:t>
      </w:r>
    </w:p>
    <w:p w14:paraId="5CA637C2" w14:textId="77777777" w:rsidR="00F62D7C" w:rsidRPr="00BE7C13" w:rsidRDefault="00F62D7C" w:rsidP="00F62D7C">
      <w:pPr>
        <w:tabs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t>постановлением администрации</w:t>
      </w:r>
    </w:p>
    <w:p w14:paraId="6FB5F5ED" w14:textId="77777777" w:rsidR="00F62D7C" w:rsidRPr="00BE7C13" w:rsidRDefault="00F62D7C" w:rsidP="00F62D7C">
      <w:pPr>
        <w:tabs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t>муниципального образования</w:t>
      </w:r>
    </w:p>
    <w:p w14:paraId="32A866E1" w14:textId="77777777" w:rsidR="00F62D7C" w:rsidRPr="00BE7C13" w:rsidRDefault="00F62D7C" w:rsidP="00F62D7C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t>Динской район</w:t>
      </w:r>
    </w:p>
    <w:p w14:paraId="017FA13B" w14:textId="77777777" w:rsidR="00F62D7C" w:rsidRPr="00BE7C13" w:rsidRDefault="00F62D7C" w:rsidP="00F62D7C">
      <w:pPr>
        <w:tabs>
          <w:tab w:val="left" w:pos="851"/>
        </w:tabs>
        <w:ind w:firstLine="5529"/>
        <w:rPr>
          <w:sz w:val="28"/>
          <w:szCs w:val="28"/>
        </w:rPr>
      </w:pPr>
      <w:r w:rsidRPr="00BE7C13">
        <w:rPr>
          <w:sz w:val="28"/>
          <w:szCs w:val="28"/>
        </w:rPr>
        <w:t>от ___________ № __________</w:t>
      </w:r>
    </w:p>
    <w:p w14:paraId="26A0B369" w14:textId="1858FF98" w:rsidR="00F62D7C" w:rsidRDefault="00F62D7C" w:rsidP="00F332F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</w:p>
    <w:p w14:paraId="083B2886" w14:textId="77777777" w:rsidR="00F55B26" w:rsidRDefault="00F55B26" w:rsidP="00F332F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p w14:paraId="4D7DCD86" w14:textId="77777777" w:rsidR="00F55B26" w:rsidRPr="00BE7C13" w:rsidRDefault="00F55B26" w:rsidP="00F332F8">
      <w:pPr>
        <w:tabs>
          <w:tab w:val="left" w:pos="5103"/>
        </w:tabs>
        <w:jc w:val="both"/>
        <w:rPr>
          <w:rFonts w:eastAsia="Calibri"/>
          <w:sz w:val="28"/>
          <w:szCs w:val="28"/>
          <w:lang w:eastAsia="en-US"/>
        </w:rPr>
      </w:pPr>
    </w:p>
    <w:p w14:paraId="6542B0A7" w14:textId="00648A2E" w:rsidR="00F62D7C" w:rsidRPr="00BE7C13" w:rsidRDefault="002D0406" w:rsidP="00F62D7C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8"/>
          <w:szCs w:val="28"/>
        </w:rPr>
      </w:pPr>
      <w:r w:rsidRPr="00BE7C13">
        <w:rPr>
          <w:b/>
          <w:caps/>
          <w:sz w:val="28"/>
          <w:szCs w:val="28"/>
        </w:rPr>
        <w:t>ПоЛОЖЕНИЕ</w:t>
      </w:r>
      <w:r w:rsidR="00F62D7C" w:rsidRPr="00BE7C13">
        <w:rPr>
          <w:b/>
          <w:caps/>
          <w:sz w:val="28"/>
          <w:szCs w:val="28"/>
        </w:rPr>
        <w:t xml:space="preserve"> </w:t>
      </w:r>
    </w:p>
    <w:p w14:paraId="3ED55DFA" w14:textId="77777777" w:rsidR="00B2170F" w:rsidRPr="00BE7C13" w:rsidRDefault="00B2170F" w:rsidP="00B2170F">
      <w:pPr>
        <w:ind w:right="-1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>о деятельности лагерей с дневным пребыванием</w:t>
      </w:r>
    </w:p>
    <w:p w14:paraId="1A83226E" w14:textId="15FE0987" w:rsidR="00B2170F" w:rsidRPr="00BE7C13" w:rsidRDefault="00B2170F" w:rsidP="00B2170F">
      <w:pPr>
        <w:ind w:right="-1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 xml:space="preserve"> на базе </w:t>
      </w:r>
      <w:r w:rsidR="00E8010D">
        <w:rPr>
          <w:b/>
          <w:sz w:val="28"/>
          <w:szCs w:val="28"/>
        </w:rPr>
        <w:t xml:space="preserve">муниципальных </w:t>
      </w:r>
      <w:r w:rsidRPr="00BE7C13">
        <w:rPr>
          <w:b/>
          <w:sz w:val="28"/>
          <w:szCs w:val="28"/>
        </w:rPr>
        <w:t xml:space="preserve">образовательных организаций </w:t>
      </w:r>
      <w:proofErr w:type="spellStart"/>
      <w:r w:rsidRPr="00BE7C13">
        <w:rPr>
          <w:b/>
          <w:sz w:val="28"/>
          <w:szCs w:val="28"/>
        </w:rPr>
        <w:t>Динского</w:t>
      </w:r>
      <w:proofErr w:type="spellEnd"/>
      <w:r w:rsidRPr="00BE7C13">
        <w:rPr>
          <w:b/>
          <w:sz w:val="28"/>
          <w:szCs w:val="28"/>
        </w:rPr>
        <w:t xml:space="preserve"> района</w:t>
      </w:r>
    </w:p>
    <w:p w14:paraId="09AE452A" w14:textId="77777777" w:rsidR="003561A3" w:rsidRPr="00BE7C13" w:rsidRDefault="003561A3" w:rsidP="00B2170F">
      <w:pPr>
        <w:ind w:right="-1"/>
        <w:jc w:val="center"/>
        <w:rPr>
          <w:b/>
          <w:sz w:val="28"/>
          <w:szCs w:val="28"/>
        </w:rPr>
      </w:pPr>
    </w:p>
    <w:p w14:paraId="189C12E7" w14:textId="1C9EA3E6" w:rsidR="003561A3" w:rsidRPr="00BE7C13" w:rsidRDefault="003561A3" w:rsidP="008612AD">
      <w:pPr>
        <w:pStyle w:val="a9"/>
        <w:numPr>
          <w:ilvl w:val="0"/>
          <w:numId w:val="2"/>
        </w:numPr>
        <w:ind w:left="284" w:right="-1" w:hanging="284"/>
        <w:jc w:val="center"/>
        <w:rPr>
          <w:b/>
          <w:sz w:val="28"/>
          <w:szCs w:val="28"/>
        </w:rPr>
      </w:pPr>
      <w:r w:rsidRPr="00BE7C13">
        <w:rPr>
          <w:b/>
          <w:sz w:val="28"/>
          <w:szCs w:val="28"/>
        </w:rPr>
        <w:t>Общие положения</w:t>
      </w:r>
    </w:p>
    <w:p w14:paraId="6DB38FC0" w14:textId="77777777" w:rsidR="00A86504" w:rsidRPr="00BE7C13" w:rsidRDefault="00A86504" w:rsidP="001125B7">
      <w:pPr>
        <w:pStyle w:val="a9"/>
        <w:ind w:left="1080" w:right="-1"/>
        <w:rPr>
          <w:b/>
          <w:sz w:val="28"/>
          <w:szCs w:val="28"/>
        </w:rPr>
      </w:pPr>
    </w:p>
    <w:p w14:paraId="12E3B45B" w14:textId="4DC032EB" w:rsidR="00C64502" w:rsidRPr="00BE7C13" w:rsidRDefault="00F62D7C" w:rsidP="002D0406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hAnsi="Times New Roman" w:cs="Times New Roman"/>
          <w:b w:val="0"/>
          <w:sz w:val="28"/>
          <w:szCs w:val="28"/>
        </w:rPr>
        <w:t>1.</w:t>
      </w:r>
      <w:r w:rsidR="003561A3" w:rsidRPr="00BE7C13">
        <w:rPr>
          <w:rFonts w:ascii="Times New Roman" w:hAnsi="Times New Roman" w:cs="Times New Roman"/>
          <w:b w:val="0"/>
          <w:sz w:val="28"/>
          <w:szCs w:val="28"/>
        </w:rPr>
        <w:t>1</w:t>
      </w:r>
      <w:r w:rsidRPr="00BE7C13">
        <w:rPr>
          <w:rFonts w:ascii="Times New Roman" w:hAnsi="Times New Roman" w:cs="Times New Roman"/>
          <w:b w:val="0"/>
          <w:sz w:val="28"/>
          <w:szCs w:val="28"/>
        </w:rPr>
        <w:t> </w:t>
      </w:r>
      <w:r w:rsidR="002D040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3561A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Настоящее Положение о деятельности лагерей с дневным пребыванием на базе </w:t>
      </w:r>
      <w:r w:rsidR="00E8010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муниципальных </w:t>
      </w:r>
      <w:r w:rsidR="003561A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образовательных организаций </w:t>
      </w:r>
      <w:proofErr w:type="spellStart"/>
      <w:r w:rsidR="003561A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Динского</w:t>
      </w:r>
      <w:proofErr w:type="spellEnd"/>
      <w:r w:rsidR="003561A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района (далее - Положение) </w:t>
      </w:r>
      <w:r w:rsidR="00C6450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определяет порядок создания и организации работы лагерей с дневным пребыванием</w:t>
      </w:r>
      <w:r w:rsidR="00A835BA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(далее – Лагерь).</w:t>
      </w:r>
    </w:p>
    <w:p w14:paraId="560E74BD" w14:textId="11459E06" w:rsidR="003561A3" w:rsidRPr="00893AB3" w:rsidRDefault="00C64502" w:rsidP="00096A90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1.2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proofErr w:type="gramStart"/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Лагерь </w:t>
      </w:r>
      <w:r w:rsidR="005E6A4F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осуществляет свою деятельность 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 соответствии</w:t>
      </w:r>
      <w:r w:rsidR="001E07CB" w:rsidRPr="00893AB3">
        <w:rPr>
          <w:sz w:val="28"/>
          <w:szCs w:val="28"/>
          <w:lang w:eastAsia="en-US"/>
        </w:rPr>
        <w:t xml:space="preserve"> </w:t>
      </w:r>
      <w:r w:rsidR="000304B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 Федеральным законом от 24 июля </w:t>
      </w:r>
      <w:r w:rsidR="004576B2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1998 г. № 124-ФЗ  «Об основных гарантиях прав ребенка в Российской Федерации», </w:t>
      </w:r>
      <w:r w:rsidR="000304B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Федеральным законом от 16 октября </w:t>
      </w:r>
      <w:r w:rsidR="001E07CB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2019</w:t>
      </w:r>
      <w:r w:rsidR="005E6A4F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г.</w:t>
      </w:r>
      <w:r w:rsidR="001E07CB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№ 336-ФЗ «О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</w:t>
      </w:r>
      <w:r w:rsidR="005E6A4F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я детей</w:t>
      </w:r>
      <w:r w:rsidR="009B211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»</w:t>
      </w:r>
      <w:r w:rsidR="001E07CB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, </w:t>
      </w:r>
      <w:r w:rsidR="00D21EF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приказом м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инистерства образования Российской Федерации от 13 июля 2017 г</w:t>
      </w:r>
      <w:proofErr w:type="gramEnd"/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№ </w:t>
      </w:r>
      <w:proofErr w:type="gramStart"/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656 «Об утверждении примерных положений об организации отдыха д</w:t>
      </w:r>
      <w:r w:rsidR="004576B2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етей и их оздоровления», приказом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Министерства просвещения Российской Федерации от </w:t>
      </w:r>
      <w:r w:rsidR="005E6A4F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21 октября </w:t>
      </w:r>
      <w:r w:rsidR="005E6A4F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3561A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2019 г. № 570 «Об утверждении общих принципов формирования и ведения реестров организаций отдыха детей и их оздоровления, а также типового реестра организаций о</w:t>
      </w:r>
      <w:r w:rsidR="00B231C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тдыха детей и их оздоровления»,</w:t>
      </w:r>
      <w:r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hyperlink r:id="rId12" w:history="1">
        <w:r w:rsidR="00067146" w:rsidRPr="00893AB3">
          <w:rPr>
            <w:rFonts w:ascii="Times New Roman" w:eastAsia="Calibri" w:hAnsi="Times New Roman" w:cs="Times New Roman"/>
            <w:b w:val="0"/>
            <w:sz w:val="28"/>
            <w:szCs w:val="28"/>
            <w:lang w:eastAsia="en-US"/>
          </w:rPr>
          <w:t>СП</w:t>
        </w:r>
        <w:r w:rsidR="006B6D1F" w:rsidRPr="00893AB3">
          <w:rPr>
            <w:rFonts w:ascii="Times New Roman" w:eastAsia="Calibri" w:hAnsi="Times New Roman" w:cs="Times New Roman"/>
            <w:b w:val="0"/>
            <w:sz w:val="28"/>
            <w:szCs w:val="28"/>
            <w:lang w:eastAsia="en-US"/>
          </w:rPr>
          <w:t xml:space="preserve"> 2.4.3648-20 «Санитарно-</w:t>
        </w:r>
        <w:r w:rsidR="006B6D1F" w:rsidRPr="00893AB3">
          <w:rPr>
            <w:rFonts w:ascii="Times New Roman" w:eastAsia="Calibri" w:hAnsi="Times New Roman" w:cs="Times New Roman"/>
            <w:b w:val="0"/>
            <w:bCs w:val="0"/>
            <w:sz w:val="28"/>
            <w:szCs w:val="28"/>
            <w:shd w:val="clear" w:color="auto" w:fill="FFFFFF"/>
            <w:lang w:eastAsia="en-US"/>
          </w:rPr>
          <w:t>эпидемиологические требования к организациям воспитания и обучения, отдыха и оздоровления</w:t>
        </w:r>
        <w:proofErr w:type="gramEnd"/>
        <w:r w:rsidR="006B6D1F" w:rsidRPr="00893AB3">
          <w:rPr>
            <w:rFonts w:ascii="Times New Roman" w:eastAsia="Calibri" w:hAnsi="Times New Roman" w:cs="Times New Roman"/>
            <w:b w:val="0"/>
            <w:bCs w:val="0"/>
            <w:sz w:val="28"/>
            <w:szCs w:val="28"/>
            <w:shd w:val="clear" w:color="auto" w:fill="FFFFFF"/>
            <w:lang w:eastAsia="en-US"/>
          </w:rPr>
          <w:t xml:space="preserve"> детей и молодежи»</w:t>
        </w:r>
      </w:hyperlink>
      <w:r w:rsidR="006B6D1F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, а также СанПиН 2.3/2.4.3590-20 «Санитарно-эпидемиологические требования к организации о</w:t>
      </w:r>
      <w:r w:rsidR="00096A90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бщественного питания населения»,</w:t>
      </w:r>
      <w:r w:rsidR="00096A90" w:rsidRPr="00893AB3">
        <w:rPr>
          <w:sz w:val="28"/>
          <w:szCs w:val="28"/>
        </w:rPr>
        <w:t xml:space="preserve"> </w:t>
      </w:r>
      <w:r w:rsidR="00096A90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Закон</w:t>
      </w:r>
      <w:r w:rsidR="00F44FD5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ом</w:t>
      </w:r>
      <w:r w:rsidR="00096A90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Краснодар</w:t>
      </w:r>
      <w:r w:rsidR="001D674B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ского края от 3 марта 2010 г. №</w:t>
      </w:r>
      <w:r w:rsidR="004576B2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</w:t>
      </w:r>
      <w:r w:rsidR="000C00C0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1909-КЗ «</w:t>
      </w:r>
      <w:r w:rsidR="00096A90" w:rsidRPr="00893AB3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О наделении органов местного самоуправления в Краснодарском крае отдельными государственными полномочиями Краснодарского края по организации и обеспечен</w:t>
      </w:r>
      <w:r w:rsidR="000C00C0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ию отдыха и оздоровления детей».</w:t>
      </w:r>
    </w:p>
    <w:p w14:paraId="48329747" w14:textId="65122653" w:rsidR="00FE69AD" w:rsidRPr="00D21EF1" w:rsidRDefault="000838E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1.3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Лагерь </w:t>
      </w:r>
      <w:r w:rsidR="00E8010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является структурным подразделением муниципальной образовательной организации и создается 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на основании </w:t>
      </w:r>
      <w:proofErr w:type="gramStart"/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приказа управления образования администрации муниципального образования</w:t>
      </w:r>
      <w:proofErr w:type="gramEnd"/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Динской район</w:t>
      </w:r>
      <w:r w:rsidR="000C00C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(далее -</w:t>
      </w:r>
      <w:r w:rsidR="00B231C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управление образования)</w:t>
      </w:r>
      <w:r w:rsidR="00B5023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14:paraId="6FEBC75F" w14:textId="04553BE3" w:rsidR="00A86504" w:rsidRDefault="00A86504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lastRenderedPageBreak/>
        <w:t xml:space="preserve">1.4. </w:t>
      </w:r>
      <w:r w:rsidR="00A31B1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Основными целями деятельности Лагеря являются обеспечение отдыха, оздоровления и занятости детей в возрасте 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от 6 лет</w:t>
      </w:r>
      <w:r w:rsidR="00E8010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6 месяцев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до</w:t>
      </w:r>
      <w:r w:rsidR="00E77F2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17 лет включительно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</w:p>
    <w:p w14:paraId="6F3F2EB0" w14:textId="3572D419" w:rsidR="00E77F20" w:rsidRPr="00E77F20" w:rsidRDefault="00E77F20" w:rsidP="00E77F20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1.5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Основные направления деятельности Лагеря: </w:t>
      </w:r>
      <w:r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эколого-биологическое, научно-техническое</w:t>
      </w:r>
      <w:r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, </w:t>
      </w:r>
      <w:proofErr w:type="spellStart"/>
      <w:r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гражданско</w:t>
      </w:r>
      <w:proofErr w:type="spellEnd"/>
      <w:r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 - патриотическое, физкультурно-спортивное, туристское</w:t>
      </w:r>
      <w:r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, </w:t>
      </w:r>
      <w:proofErr w:type="spellStart"/>
      <w:r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общеинтеллектуальн</w:t>
      </w:r>
      <w:r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ое</w:t>
      </w:r>
      <w:proofErr w:type="spellEnd"/>
      <w:r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, художественно-эстетическое.</w:t>
      </w:r>
    </w:p>
    <w:p w14:paraId="5A32F072" w14:textId="6628B604" w:rsidR="00E77F20" w:rsidRPr="00BE7C13" w:rsidRDefault="00E77F20" w:rsidP="00E77F20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1.6. Содержание, формы и методы работы Лагеря определяются с учетом интересов детей.</w:t>
      </w:r>
    </w:p>
    <w:p w14:paraId="4C9A0CA3" w14:textId="601379EF" w:rsidR="00C64502" w:rsidRPr="00BE7C13" w:rsidRDefault="00C64502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</w:t>
      </w:r>
      <w:r w:rsidR="00E77F2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.7</w:t>
      </w:r>
      <w:r w:rsidR="00827EB0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Продолжительность 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одной </w:t>
      </w:r>
      <w:r w:rsidR="00827EB0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смены Ла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геря </w:t>
      </w:r>
      <w:r w:rsidR="00827EB0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 летний период составляет, как правило, не менее 21</w:t>
      </w:r>
      <w:r w:rsidR="00F32151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календарного</w:t>
      </w:r>
      <w:r w:rsidR="00827EB0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дня; в осенние, зимние и весенние каникулы – не </w:t>
      </w:r>
      <w:r w:rsidR="00F32151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менее 7 календарных дней</w:t>
      </w:r>
      <w:r w:rsidR="00827EB0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</w:p>
    <w:p w14:paraId="7FB6A9A8" w14:textId="6FBA3A98" w:rsidR="00B24099" w:rsidRPr="00BE7C13" w:rsidRDefault="00A86504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1.8</w:t>
      </w:r>
      <w:r w:rsidR="00B24099"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. </w:t>
      </w:r>
      <w:r w:rsidR="000A3393"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При организации работы Лагеря обеспечиваются условия безопасной жизнедеятельности детей, включая организацию размещения, питания, медицинского обеспечения, охраны жизни и здоровья.</w:t>
      </w:r>
    </w:p>
    <w:p w14:paraId="7DECF033" w14:textId="1B07E918" w:rsidR="000A3393" w:rsidRPr="00D55CF7" w:rsidRDefault="000838E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</w:pPr>
      <w:r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1.</w:t>
      </w:r>
      <w:r w:rsidR="00A86504"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9</w:t>
      </w:r>
      <w:r w:rsidR="000A3393"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. Размещение, устройство, содержание и организация режима работы Лагеря должны </w:t>
      </w:r>
      <w:r w:rsidR="00E1779C"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соответствовать требованиям</w:t>
      </w:r>
      <w:r w:rsidR="003A03AC"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 антитеррористиче</w:t>
      </w:r>
      <w:r w:rsidR="000A3393" w:rsidRPr="00D55CF7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ской защищенности, пожарной безопасности, обеспечения правопорядка и общественной безопасности, в том числе безопасности дорожного движения при проезде организованных групп детей к местам проведения экскурсий.</w:t>
      </w:r>
    </w:p>
    <w:p w14:paraId="29B20C32" w14:textId="7FF80BDC" w:rsidR="000A3393" w:rsidRPr="00BE7C13" w:rsidRDefault="000838E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1.</w:t>
      </w:r>
      <w:r w:rsidR="00A86504"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>10. При предоставлении</w:t>
      </w:r>
      <w:r w:rsidR="008A1B87" w:rsidRPr="00BE7C13">
        <w:rPr>
          <w:rFonts w:ascii="Times New Roman" w:eastAsia="Calibri" w:hAnsi="Times New Roman" w:cs="Times New Roman"/>
          <w:b w:val="0"/>
          <w:bCs w:val="0"/>
          <w:spacing w:val="-2"/>
          <w:sz w:val="28"/>
          <w:szCs w:val="28"/>
          <w:lang w:eastAsia="en-US"/>
        </w:rPr>
        <w:t xml:space="preserve"> услуг в Лагере должны приниматься  меры по профилактике травматизма и предупреждению несчастных случаев.</w:t>
      </w:r>
    </w:p>
    <w:p w14:paraId="4BFDC211" w14:textId="666A4A08" w:rsidR="008A1B87" w:rsidRPr="00BE7C13" w:rsidRDefault="000838E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1.1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</w:t>
      </w:r>
      <w:r w:rsidR="008A1B87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При формировании списочного состава участников лагерной смены приоритетное право на зачисление в Лагерь </w:t>
      </w:r>
      <w:r w:rsidR="00E8010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имеют дети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8A1B87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из многодетных, малоимущих семей,</w:t>
      </w:r>
      <w:r w:rsidR="00FF7B71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а также </w:t>
      </w:r>
      <w:r w:rsidR="008A1B87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семей, находящихся в трудной жизненной ситуации и социально-опасном положении.</w:t>
      </w:r>
    </w:p>
    <w:p w14:paraId="4D388E55" w14:textId="77777777" w:rsidR="00A86504" w:rsidRPr="00BE7C13" w:rsidRDefault="00A86504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14:paraId="144EF579" w14:textId="2562446B" w:rsidR="00C75B27" w:rsidRPr="00BE7C13" w:rsidRDefault="008A1B87" w:rsidP="004441F6">
      <w:pPr>
        <w:pStyle w:val="ConsPlusTitle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sz w:val="28"/>
          <w:szCs w:val="28"/>
          <w:lang w:eastAsia="en-US"/>
        </w:rPr>
        <w:t>I</w:t>
      </w:r>
      <w:r w:rsidRPr="00BE7C13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</w:t>
      </w:r>
      <w:r w:rsidRPr="00BE7C13">
        <w:rPr>
          <w:rFonts w:ascii="Times New Roman" w:eastAsia="Calibri" w:hAnsi="Times New Roman" w:cs="Times New Roman"/>
          <w:sz w:val="28"/>
          <w:szCs w:val="28"/>
          <w:lang w:eastAsia="en-US"/>
        </w:rPr>
        <w:t>. Создание и организация работы Лагеря</w:t>
      </w:r>
    </w:p>
    <w:p w14:paraId="45E77943" w14:textId="77777777" w:rsidR="004441F6" w:rsidRPr="00BE7C13" w:rsidRDefault="004441F6" w:rsidP="00FE3AC4">
      <w:pPr>
        <w:pStyle w:val="ConsPlusTitle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CB1408F" w14:textId="3E38F886" w:rsidR="000758E5" w:rsidRPr="00BE7C13" w:rsidRDefault="000758E5" w:rsidP="000758E5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2.1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Открытие Лагеря допускается при внесении Лагеря в реестр организаций отдыха детей и их оздоровления, расположенных на территории Краснодарского края.</w:t>
      </w:r>
    </w:p>
    <w:p w14:paraId="35943E72" w14:textId="5C80F8E0" w:rsidR="00CB046F" w:rsidRPr="00BE7C13" w:rsidRDefault="00CB046F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</w:t>
      </w:r>
      <w:r w:rsidR="000758E5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За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10 дней 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до открытия лагерной смены 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необходимо уведомить министерство труда и социального развития Краснодарского края об изменениях в до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кументах по организации работы Л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 (приказы, сроки проведения смен, руководитель лагеря, численность детей и другое).</w:t>
      </w:r>
    </w:p>
    <w:p w14:paraId="29F9519D" w14:textId="08B5C806" w:rsidR="000838E3" w:rsidRPr="00BE7C13" w:rsidRDefault="000758E5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2.3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Непосредственное руководство Лагерем осуществляет начальник Лагеря.</w:t>
      </w:r>
    </w:p>
    <w:p w14:paraId="5CBCCE06" w14:textId="6930F076" w:rsidR="000838E3" w:rsidRPr="00BE7C13" w:rsidRDefault="000758E5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2.4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Штатное расписание Лагеря утверждается директором образовательной организации.</w:t>
      </w:r>
    </w:p>
    <w:p w14:paraId="0D12A36F" w14:textId="7012CEAB" w:rsidR="000838E3" w:rsidRPr="00BE7C13" w:rsidRDefault="000758E5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2.5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Финансово-хозяйственная деятельность Лагеря осуществляется руков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одителе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м образовательной организации.</w:t>
      </w:r>
    </w:p>
    <w:p w14:paraId="60BD6587" w14:textId="1F1393C0" w:rsidR="000838E3" w:rsidRPr="00BE7C13" w:rsidRDefault="000758E5" w:rsidP="004441F6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2.6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Медицинское обслуживание детей в Лагере осуществляется на основании договора между образовательной организацией и медицинской организацией, имеющей лицензию на осущест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вление медицинской 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lastRenderedPageBreak/>
        <w:t>деятельности.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Лагерем обеспечивается предоставление помещений с соответствующими условиями для работы медицинских работников.</w:t>
      </w:r>
    </w:p>
    <w:p w14:paraId="4B8A8B25" w14:textId="5AD87E6B" w:rsidR="004441F6" w:rsidRPr="00BE7C13" w:rsidRDefault="000758E5" w:rsidP="004441F6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mallCap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2.7</w:t>
      </w:r>
      <w:r w:rsidR="004441F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proofErr w:type="gramStart"/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Режим дня в Л</w:t>
      </w:r>
      <w:r w:rsidR="004441F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агере разрабатывается в соответствии 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 </w:t>
      </w:r>
      <w:r w:rsidR="00B6726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СП 2.4.3648-20  «</w:t>
      </w:r>
      <w:r w:rsidR="00096A90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Санитарно-эпидемиологические требования к организациям воспитания и обучения, отдыха </w:t>
      </w:r>
      <w:r w:rsidR="00B67263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 оздоровления детей и молодежи»</w:t>
      </w:r>
      <w:r w:rsidR="00096A90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, утвержденные постановлением Главного государственного санитарного врача РФ от 28 сентября 20</w:t>
      </w:r>
      <w:r w:rsidR="001D674B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20 г. </w:t>
      </w:r>
      <w:r w:rsidR="004441F6" w:rsidRPr="00893AB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согласно требованиям, предъявляемым к режимам для </w:t>
      </w:r>
      <w:r w:rsidR="004441F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детей различных возрастных групп, корректируется в зависимости от сезона года.</w:t>
      </w:r>
      <w:proofErr w:type="gramEnd"/>
    </w:p>
    <w:p w14:paraId="794DC311" w14:textId="04225E27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</w:t>
      </w:r>
      <w:r w:rsidR="000758E5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8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Для зачисления в Лагерь родители (законные представители) ребенка должны подать на и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мя руководителя образовательной организации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заявление о приеме в Лагерь.</w:t>
      </w:r>
    </w:p>
    <w:p w14:paraId="37415870" w14:textId="1CFC9663" w:rsidR="00CB29C2" w:rsidRPr="00BE7C13" w:rsidRDefault="00A86504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Заявление о приеме в Л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агерь подае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тся в образовательную организацию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не позднее, чем за 7 дней до начала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открытия Лагеря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</w:p>
    <w:p w14:paraId="60EAA4DD" w14:textId="443B2F9E" w:rsidR="00CB29C2" w:rsidRPr="00BE7C13" w:rsidRDefault="000838E3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Зачисление ребенка в Л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агерь оформляется приказ</w:t>
      </w:r>
      <w:r w:rsidR="00C323E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ом руководителя образовательной организации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</w:p>
    <w:p w14:paraId="24C3ACDF" w14:textId="6E96A301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</w:t>
      </w:r>
      <w:r w:rsidR="000758E5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9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Для зачисления ребенка в Лагерь родители (законные представители) вместе с заявлением о приеме в Лагер</w:t>
      </w:r>
      <w:r w:rsidR="00C323E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ь представляют в образовательную организацию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следующие </w:t>
      </w:r>
      <w:r w:rsidR="00DF151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документы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:</w:t>
      </w:r>
      <w:r w:rsidR="00DF151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14:paraId="7BE3F437" w14:textId="23F84D3C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- 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копию 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медицинского полиса ребенка;</w:t>
      </w:r>
    </w:p>
    <w:p w14:paraId="731CE0D5" w14:textId="3E8CF19D" w:rsidR="00CB29C2" w:rsidRPr="00B12A93" w:rsidRDefault="00BF2E7E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- медицинскую справку</w:t>
      </w:r>
      <w:r w:rsidR="00CB29C2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(</w:t>
      </w:r>
      <w:r w:rsidR="000C00C0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об </w:t>
      </w:r>
      <w:proofErr w:type="spellStart"/>
      <w:r w:rsidR="00CB29C2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эпидокру</w:t>
      </w:r>
      <w:r w:rsidR="00C323EC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жении</w:t>
      </w:r>
      <w:proofErr w:type="spellEnd"/>
      <w:r w:rsidR="00C323EC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) о возможности посещения Л</w:t>
      </w:r>
      <w:r w:rsidR="00CB29C2" w:rsidRPr="00B12A9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агеря;</w:t>
      </w:r>
    </w:p>
    <w:p w14:paraId="35EA5014" w14:textId="401DE2A3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- 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копию 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свидетельства о рождении ребенка (паспорта при его наличии);</w:t>
      </w:r>
    </w:p>
    <w:p w14:paraId="0E9C2A06" w14:textId="11B19FD2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- </w:t>
      </w:r>
      <w:r w:rsidR="00BF2E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копию 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паспорта </w:t>
      </w:r>
      <w:r w:rsidR="00DF1CFA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родителя (законного представителя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) ребенка;</w:t>
      </w:r>
    </w:p>
    <w:p w14:paraId="790EDD1D" w14:textId="49419112" w:rsidR="00CB29C2" w:rsidRPr="00BE7C13" w:rsidRDefault="00BF2E7E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- страховой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пол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ис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от несчастных случаев</w:t>
      </w:r>
      <w:r w:rsidR="00431AB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: страхование детей от несчастных случаев оформляется за счет средств родителей (законных представителей)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</w:p>
    <w:p w14:paraId="4A45972C" w14:textId="0E2499E0" w:rsidR="00CB29C2" w:rsidRPr="00BE7C13" w:rsidRDefault="00CB29C2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Копии документов должны быть заверены в установленном порядке или пред</w:t>
      </w:r>
      <w:r w:rsidR="000C00C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ставлены с предъявлением подлинн</w:t>
      </w:r>
      <w:r w:rsidR="00C323E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ика. Специалист образовательной организации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проверяет соответствие копий предъявленным документам. В случае соответствия копии документа его оригиналу на копии проставляется отметка «Копия верна», указывае</w:t>
      </w:r>
      <w:r w:rsidR="000C00C0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тся дата ее заверения, должность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, фамилия и инициалы специалиста, его личная подпись. Подлинные документы подлежат возврату заявителю.</w:t>
      </w:r>
    </w:p>
    <w:p w14:paraId="6AC553B7" w14:textId="1A382399" w:rsidR="00CB29C2" w:rsidRPr="00BE7C13" w:rsidRDefault="00BA67F4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2.</w:t>
      </w:r>
      <w:r w:rsidR="000758E5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10</w:t>
      </w:r>
      <w:r w:rsidR="000838E3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В приеме в Л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агерь может быть отказано в следующих случаях:</w:t>
      </w:r>
    </w:p>
    <w:p w14:paraId="2F29806D" w14:textId="7EAC6237" w:rsidR="00CB29C2" w:rsidRPr="00BE7C13" w:rsidRDefault="00D4310D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1)</w:t>
      </w:r>
      <w:r w:rsidR="00BA67F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при наличии медицинского заключения о состоянии здоровья ребенка</w:t>
      </w:r>
      <w:r w:rsidR="00A86504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, препятствующего пребыванию в Л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агере;</w:t>
      </w:r>
    </w:p>
    <w:p w14:paraId="6630B3A1" w14:textId="214FDA77" w:rsidR="00CB29C2" w:rsidRPr="00BE7C13" w:rsidRDefault="00D4310D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2) 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несоответствия ребенка возрастной группе, указанной в пун</w:t>
      </w:r>
      <w:r w:rsidR="00DF151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кте 1.4</w:t>
      </w:r>
      <w:r w:rsidR="00CB29C2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настоящего Положения.</w:t>
      </w:r>
    </w:p>
    <w:p w14:paraId="41767D77" w14:textId="73FF5E8A" w:rsidR="00CB046F" w:rsidRPr="00D4310D" w:rsidRDefault="00D4310D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3) несвоевременная подача заявления д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ля зачисления ребенка в Лагерь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14:paraId="36A03B4D" w14:textId="77777777" w:rsidR="00B231C1" w:rsidRPr="00D4310D" w:rsidRDefault="00B231C1" w:rsidP="00CB29C2">
      <w:pPr>
        <w:pStyle w:val="ConsPlusTitle"/>
        <w:ind w:firstLine="851"/>
        <w:jc w:val="both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</w:p>
    <w:p w14:paraId="43376858" w14:textId="47B9B0BA" w:rsidR="00B231C1" w:rsidRPr="00BE7C13" w:rsidRDefault="008C5201" w:rsidP="00B231C1">
      <w:pPr>
        <w:pStyle w:val="ConsPlusTitle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III</w:t>
      </w:r>
      <w:r w:rsidR="00AD1A59">
        <w:rPr>
          <w:rFonts w:ascii="Times New Roman" w:eastAsia="Calibri" w:hAnsi="Times New Roman" w:cs="Times New Roman"/>
          <w:sz w:val="28"/>
          <w:szCs w:val="28"/>
          <w:lang w:eastAsia="en-US"/>
        </w:rPr>
        <w:t>. Финансовое обеспечение</w:t>
      </w:r>
    </w:p>
    <w:p w14:paraId="3FAABE2D" w14:textId="77777777" w:rsidR="00B231C1" w:rsidRPr="00BE7C13" w:rsidRDefault="00B231C1" w:rsidP="00B231C1">
      <w:pPr>
        <w:pStyle w:val="ConsPlusTitle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385B20B2" w14:textId="01816DD6" w:rsidR="008A6F0E" w:rsidRPr="008A6F0E" w:rsidRDefault="008C520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</w:t>
      </w:r>
      <w:r w:rsidR="00B231C1" w:rsidRP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.1. </w:t>
      </w:r>
      <w:r w:rsidR="008A6F0E" w:rsidRP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Деятельность Лагеря финансируется путем выделения средств из бюджета муниципального образования Динской район (далее – местный </w:t>
      </w:r>
      <w:r w:rsidR="008A6F0E" w:rsidRP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lastRenderedPageBreak/>
        <w:t>бюджет) муниципал</w:t>
      </w:r>
      <w:r w:rsidR="00EE52DA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ьным образовательным организациям</w:t>
      </w:r>
      <w:r w:rsidR="008A6F0E" w:rsidRP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муниципального образования Динской район, на базе которых организован Лагерь.</w:t>
      </w:r>
    </w:p>
    <w:p w14:paraId="3AAECA01" w14:textId="520F5273" w:rsidR="008A6F0E" w:rsidRDefault="008A6F0E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3.2. Источником финансирования Лагеря являются:</w:t>
      </w:r>
    </w:p>
    <w:p w14:paraId="06890847" w14:textId="51378D1B" w:rsidR="008A6F0E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1) </w:t>
      </w:r>
      <w:r w:rsid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средства местного бюджета, источником которых являются субвенции из бюджета Краснодарского края (далее – краевой бюджет)</w:t>
      </w:r>
      <w:r w:rsidR="0034040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, рас</w:t>
      </w:r>
      <w:r w:rsidR="0028188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</w:t>
      </w:r>
      <w:r w:rsidR="0034040C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читанные</w:t>
      </w:r>
      <w:r w:rsidRPr="00CB0F1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 соответствии с методикой, являющейся приложением 2 к Закону Краснодарского края от 3 марта 2010 г. № 1909-КЗ «О наделении органов местного самоуправления в Краснодарском крае отдельными государственными полномочиями Краснодарского края по организации и обеспечению отдыха и оздоровления детей»</w:t>
      </w:r>
      <w:r w:rsid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;</w:t>
      </w:r>
      <w:proofErr w:type="gramEnd"/>
    </w:p>
    <w:p w14:paraId="56986390" w14:textId="60435273" w:rsidR="008A6F0E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2) </w:t>
      </w:r>
      <w:r w:rsid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средства местного бюджета, сформированные за счет собственных доходов и источников финансирования дефицита местного бюджета;</w:t>
      </w:r>
    </w:p>
    <w:p w14:paraId="7A07EE8A" w14:textId="0DEE89BA" w:rsidR="008A6F0E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3) </w:t>
      </w:r>
      <w:r w:rsidR="008A6F0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иные источники, не запрещенные законодательством</w:t>
      </w:r>
      <w:r w:rsidR="00193F4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Российской Федерации (в том числе средства родителей (законных представителей).</w:t>
      </w:r>
    </w:p>
    <w:p w14:paraId="4E832B0B" w14:textId="7C36A038" w:rsidR="00193F4E" w:rsidRDefault="00193F4E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3.3. Главным распорядителем бюджетных средств местного бюджета на организацию отдыха и оздоровление детей является упр</w:t>
      </w:r>
      <w:r w:rsidR="00150B2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вление образования, в рамках основного мероприятия</w:t>
      </w:r>
      <w:r w:rsidR="009630C8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9630C8">
        <w:rPr>
          <w:rFonts w:ascii="Times New Roman" w:hAnsi="Times New Roman"/>
        </w:rPr>
        <w:t>«</w:t>
      </w:r>
      <w:r w:rsidR="009630C8" w:rsidRPr="009630C8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Организация отдыха, оздоровления  и занятости детей»</w:t>
      </w:r>
      <w:r w:rsidR="003D4339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муниципальной программы муниципального образования Динской район «Дети Кубани».</w:t>
      </w:r>
    </w:p>
    <w:p w14:paraId="7880B1EC" w14:textId="6EB8B2FF" w:rsidR="003D4339" w:rsidRDefault="003D4339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3.4. Субвенции из краевого бюджета выделяются исключительно на организацию питания детей из малообеспеченных и многодетных семей, детей, находящихся в трудной жизненной ситуации и (или) социально-опасном положении (в том числе на приобретение набора продуктов, услуги по доставке и (или) приготовлению готового питания и на администрирование по расходам на выполнение государственных полномочий).</w:t>
      </w:r>
    </w:p>
    <w:p w14:paraId="44BD9B66" w14:textId="699EBF5B" w:rsidR="00A60837" w:rsidRPr="008A6F0E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3.5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Объем субвенции корректируется с учетом фактической численности детей, фактического количества дней пребывания в Лагерях, а также произведенных расходов на приобретение продуктов питания и на обеспечение доставки и (или) приготовления готового питания для детей.</w:t>
      </w:r>
    </w:p>
    <w:p w14:paraId="5E885B4F" w14:textId="3BB0EB9D" w:rsidR="008A6F0E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редства, предусмотренные на обеспечение доставки и (или) приготовления готового питания для детей, 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управление образования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вправе перераспределять на увеличение стоимости питания в случае его удорожания в соответствующем финансовом году.</w:t>
      </w:r>
    </w:p>
    <w:p w14:paraId="421FEEEB" w14:textId="714984B2" w:rsidR="00A60837" w:rsidRDefault="00CB0F11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3.6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Средства местного бюджета, установленные за счет собственных доходов и источников финансирования дефицита местного бюджета и иные, не запрещенные законодательством Российской </w:t>
      </w:r>
      <w:r w:rsidR="00AB4596" w:rsidRP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Федерации</w:t>
      </w:r>
      <w:r w:rsidR="00A60837" w:rsidRP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сре</w:t>
      </w:r>
      <w:r w:rsidR="00AB4596" w:rsidRP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дства,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направляются на организацию отдыха и оздоровления в Лагерях, которые могут включать в себя:</w:t>
      </w:r>
    </w:p>
    <w:p w14:paraId="5D986136" w14:textId="2FBE8FA5" w:rsidR="00A60837" w:rsidRDefault="0051055B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1)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затраты на приготовление пищи и обслуживание по договорам с организациями общественного питания, в том числе на приобретение набора продуктов;</w:t>
      </w:r>
    </w:p>
    <w:p w14:paraId="6D2F0D31" w14:textId="6EBCC5FC" w:rsidR="00A60837" w:rsidRDefault="0051055B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2)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приобретение спортивного, игрового и иного инвентаря;</w:t>
      </w:r>
    </w:p>
    <w:p w14:paraId="1E5358D3" w14:textId="0A4C02A0" w:rsidR="00A60837" w:rsidRDefault="0051055B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3)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организацию культурных мероприятий;</w:t>
      </w:r>
    </w:p>
    <w:p w14:paraId="102F699A" w14:textId="5F4ADDCF" w:rsidR="00A60837" w:rsidRDefault="0051055B" w:rsidP="00B231C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4) </w:t>
      </w:r>
      <w:r w:rsidR="00A6083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оплату транспортных расходов, связанных с перевозкой детей.</w:t>
      </w:r>
    </w:p>
    <w:p w14:paraId="0BE20135" w14:textId="4DFE9329" w:rsidR="008A6F0E" w:rsidRDefault="00CB0F11" w:rsidP="007D0F66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lastRenderedPageBreak/>
        <w:t>3.7</w:t>
      </w:r>
      <w:r w:rsidR="007D0F6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Руководитель образовательного учреждения муниципального образования Динской район, на базе которого организован Лагерь, осуществляет контроль за целевым и эффективным расходованием предоставленных бюджетных средств.</w:t>
      </w:r>
    </w:p>
    <w:p w14:paraId="527C77F2" w14:textId="77777777" w:rsidR="00AB4596" w:rsidRDefault="00AB4596" w:rsidP="00AB4596">
      <w:pPr>
        <w:pStyle w:val="ConsPlusTitle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3D81EA8" w14:textId="0C12529D" w:rsidR="00AB4596" w:rsidRPr="00BE7C13" w:rsidRDefault="00AB4596" w:rsidP="00AB4596">
      <w:pPr>
        <w:pStyle w:val="ConsPlusTitle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</w:t>
      </w:r>
      <w:r w:rsidRPr="00BE7C13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V</w:t>
      </w:r>
      <w:r w:rsidRPr="00BE7C13">
        <w:rPr>
          <w:rFonts w:ascii="Times New Roman" w:eastAsia="Calibri" w:hAnsi="Times New Roman" w:cs="Times New Roman"/>
          <w:sz w:val="28"/>
          <w:szCs w:val="28"/>
          <w:lang w:eastAsia="en-US"/>
        </w:rPr>
        <w:t>. Организация питания в Лагере</w:t>
      </w:r>
    </w:p>
    <w:p w14:paraId="351CE946" w14:textId="77777777" w:rsidR="00AB4596" w:rsidRPr="00BE7C13" w:rsidRDefault="00AB4596" w:rsidP="00AB4596">
      <w:pPr>
        <w:pStyle w:val="ConsPlusTitle"/>
        <w:jc w:val="center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</w:p>
    <w:p w14:paraId="312DFEE4" w14:textId="6E2B4656" w:rsidR="00AB4596" w:rsidRDefault="00AB4596" w:rsidP="00B95EE1">
      <w:pPr>
        <w:pStyle w:val="ConsPlusTitle"/>
        <w:numPr>
          <w:ilvl w:val="1"/>
          <w:numId w:val="6"/>
        </w:numPr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В Лагерях организуется двухразовое питание.</w:t>
      </w:r>
    </w:p>
    <w:p w14:paraId="4C985036" w14:textId="208C5F2C" w:rsidR="00AB4596" w:rsidRPr="00BE7C13" w:rsidRDefault="00AB4596" w:rsidP="00B95EE1">
      <w:pPr>
        <w:pStyle w:val="ConsPlusTitle"/>
        <w:numPr>
          <w:ilvl w:val="1"/>
          <w:numId w:val="6"/>
        </w:numPr>
        <w:ind w:left="0" w:firstLine="710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Норматив стоимости питания в Лагерях утверждается приказом управления образования не позднее, чем за 3 месяца до открытия лагерной смены.</w:t>
      </w:r>
    </w:p>
    <w:p w14:paraId="0A4A0A3A" w14:textId="630ECED6" w:rsidR="00AB4596" w:rsidRPr="00BE7C13" w:rsidRDefault="00B95EE1" w:rsidP="00AB4596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95EE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4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  <w:t>Организация питания детей должна соответствовать требованиям СанПиН 2.3/2.4.3590-20 Санитарно-эпидемиологические требования к организации общественного питания населения.</w:t>
      </w:r>
    </w:p>
    <w:p w14:paraId="04A0B1F8" w14:textId="74CB9D50" w:rsidR="00AB4596" w:rsidRPr="00B95EE1" w:rsidRDefault="00B95EE1" w:rsidP="00B95EE1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95EE1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4</w:t>
      </w:r>
      <w:r w:rsid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.4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r w:rsid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Общее руководство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за организацией питания в Лагерях </w:t>
      </w:r>
      <w:r w:rsid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осуществляется </w:t>
      </w:r>
      <w:r w:rsidR="00AB4596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AB459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Казенным учреждением муниципального образования Динской район «Центр поддержки образования».</w:t>
      </w:r>
    </w:p>
    <w:p w14:paraId="07FAE0BD" w14:textId="77777777" w:rsidR="007D0F66" w:rsidRPr="00BE7C13" w:rsidRDefault="007D0F66" w:rsidP="00AD1A59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14:paraId="17F6F659" w14:textId="1B0DC65A" w:rsidR="001D674B" w:rsidRPr="008C5201" w:rsidRDefault="004441F6" w:rsidP="00B95EE1">
      <w:pPr>
        <w:pStyle w:val="a9"/>
        <w:numPr>
          <w:ilvl w:val="0"/>
          <w:numId w:val="7"/>
        </w:numPr>
        <w:rPr>
          <w:rFonts w:eastAsia="Calibri"/>
          <w:b/>
          <w:bCs/>
          <w:sz w:val="28"/>
          <w:szCs w:val="28"/>
          <w:lang w:eastAsia="en-US"/>
        </w:rPr>
      </w:pPr>
      <w:r w:rsidRPr="008C5201">
        <w:rPr>
          <w:rFonts w:eastAsia="Calibri"/>
          <w:b/>
          <w:bCs/>
          <w:sz w:val="28"/>
          <w:szCs w:val="28"/>
          <w:lang w:eastAsia="en-US"/>
        </w:rPr>
        <w:t>Кадровое обеспечение работы Лагеря</w:t>
      </w:r>
    </w:p>
    <w:p w14:paraId="2C974C62" w14:textId="77777777" w:rsidR="0058412E" w:rsidRPr="0058412E" w:rsidRDefault="0058412E" w:rsidP="00AB4596">
      <w:pPr>
        <w:pStyle w:val="a9"/>
        <w:ind w:left="1800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14:paraId="369E2038" w14:textId="6352EAB7" w:rsidR="00B54738" w:rsidRPr="00004C2D" w:rsidRDefault="00B95EE1" w:rsidP="0073139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C33F54" w:rsidRPr="00004C2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.1</w:t>
      </w:r>
      <w:r w:rsidR="00FE69AD" w:rsidRPr="00004C2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FE69AD" w:rsidRPr="00004C2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</w:r>
      <w:r w:rsidR="00C33F54" w:rsidRPr="00004C2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К работе в Лагере допускаются лица, </w:t>
      </w:r>
      <w:r w:rsidR="00B54738" w:rsidRPr="00004C2D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как правило, имеющие высшее или среднее профессиональное образование, отвечающие требованиям квалификационных характеристик, определенных для соответствующих должностей педагогических работников.</w:t>
      </w:r>
    </w:p>
    <w:p w14:paraId="21264762" w14:textId="77777777" w:rsidR="00FD3482" w:rsidRDefault="00B95EE1" w:rsidP="0073139D">
      <w:pPr>
        <w:pStyle w:val="ConsPlusTitle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807D20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.2</w:t>
      </w:r>
      <w:r w:rsidR="0073139D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</w:t>
      </w:r>
      <w:r w:rsidR="00FE69AD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Подб</w:t>
      </w:r>
      <w:r w:rsidR="00C33F54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ор кадров для проведения смены Л</w:t>
      </w:r>
      <w:r w:rsidR="00FE69AD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 осуществляет руководи</w:t>
      </w:r>
      <w:r w:rsidR="00C33F54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т</w:t>
      </w:r>
      <w:r w:rsidR="00074A13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ель образовательной организации. Каждый работник при приеме на работу обязан предоставить</w:t>
      </w:r>
      <w:r w:rsidR="00FD3482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:</w:t>
      </w:r>
    </w:p>
    <w:p w14:paraId="44762E5A" w14:textId="77777777" w:rsidR="00FD3482" w:rsidRDefault="00FD3482" w:rsidP="0073139D">
      <w:pPr>
        <w:pStyle w:val="ConsPlusTitle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1) копию паспорта;</w:t>
      </w:r>
    </w:p>
    <w:p w14:paraId="7B1BED9A" w14:textId="77777777" w:rsidR="00FD3482" w:rsidRDefault="00FD3482" w:rsidP="0073139D">
      <w:pPr>
        <w:pStyle w:val="ConsPlusTitle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2)</w:t>
      </w:r>
      <w:r w:rsidR="00074A13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сп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равку об отсутствии судимости;</w:t>
      </w:r>
    </w:p>
    <w:p w14:paraId="3BC9851F" w14:textId="77777777" w:rsidR="00FD3482" w:rsidRDefault="00FD3482" w:rsidP="00FD3482">
      <w:pPr>
        <w:pStyle w:val="ConsPlusTitle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3)</w:t>
      </w:r>
      <w:r w:rsidR="00716927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074A13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личную медицинскую книжку, куда вносятся результаты медицинских обследова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ний и лабораторных исследований,</w:t>
      </w:r>
      <w:r w:rsidR="00074A13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сведения о прививках, перенес</w:t>
      </w: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енных инфекционных заболеваниях;</w:t>
      </w:r>
    </w:p>
    <w:p w14:paraId="1E91B1E7" w14:textId="79A54A29" w:rsidR="00FE69AD" w:rsidRPr="00716927" w:rsidRDefault="00FD3482" w:rsidP="00FD3482">
      <w:pPr>
        <w:pStyle w:val="ConsPlusTitle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4)</w:t>
      </w:r>
      <w:r w:rsidR="00074A13" w:rsidRP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сведения о прохождении гигиенической подготовки и аттестации.</w:t>
      </w:r>
    </w:p>
    <w:p w14:paraId="17407840" w14:textId="7817094C" w:rsidR="00074A13" w:rsidRPr="00074A13" w:rsidRDefault="00074A13" w:rsidP="00074A13">
      <w:pPr>
        <w:ind w:firstLine="709"/>
        <w:jc w:val="both"/>
        <w:rPr>
          <w:rFonts w:eastAsia="Calibri"/>
          <w:bCs/>
          <w:sz w:val="28"/>
          <w:szCs w:val="28"/>
          <w:lang w:eastAsia="en-US"/>
        </w:rPr>
      </w:pPr>
      <w:r w:rsidRPr="00716927">
        <w:rPr>
          <w:rFonts w:eastAsia="Calibri"/>
          <w:sz w:val="28"/>
          <w:szCs w:val="28"/>
          <w:lang w:eastAsia="en-US"/>
        </w:rPr>
        <w:t>5.3.</w:t>
      </w:r>
      <w:r w:rsidRPr="00716927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Pr="00504649">
        <w:rPr>
          <w:rFonts w:eastAsia="Calibri"/>
          <w:bCs/>
          <w:sz w:val="28"/>
          <w:szCs w:val="28"/>
          <w:lang w:eastAsia="en-US"/>
        </w:rPr>
        <w:t xml:space="preserve">Порядок прохождения </w:t>
      </w:r>
      <w:r>
        <w:rPr>
          <w:rFonts w:eastAsia="Calibri"/>
          <w:bCs/>
          <w:sz w:val="28"/>
          <w:szCs w:val="28"/>
          <w:lang w:eastAsia="en-US"/>
        </w:rPr>
        <w:t xml:space="preserve">медицинского осмотра установлен </w:t>
      </w:r>
      <w:r w:rsidRPr="00504649">
        <w:rPr>
          <w:rFonts w:eastAsia="Calibri"/>
          <w:bCs/>
          <w:sz w:val="28"/>
          <w:szCs w:val="28"/>
          <w:lang w:eastAsia="en-US"/>
        </w:rPr>
        <w:t>Приказом</w:t>
      </w:r>
      <w:r>
        <w:rPr>
          <w:rFonts w:eastAsia="Calibri"/>
          <w:bCs/>
          <w:sz w:val="28"/>
          <w:szCs w:val="28"/>
          <w:lang w:eastAsia="en-US"/>
        </w:rPr>
        <w:t xml:space="preserve"> Минздрава России от 28.01.2021 </w:t>
      </w:r>
      <w:hyperlink r:id="rId13" w:history="1">
        <w:r w:rsidRPr="00504649">
          <w:rPr>
            <w:rFonts w:eastAsia="Calibri"/>
            <w:bCs/>
            <w:sz w:val="28"/>
            <w:szCs w:val="28"/>
            <w:lang w:eastAsia="en-US"/>
          </w:rPr>
          <w:t>№ 29н</w:t>
        </w:r>
      </w:hyperlink>
      <w:r>
        <w:rPr>
          <w:rFonts w:eastAsia="Calibri"/>
          <w:bCs/>
          <w:sz w:val="28"/>
          <w:szCs w:val="28"/>
          <w:lang w:eastAsia="en-US"/>
        </w:rPr>
        <w:t xml:space="preserve"> </w:t>
      </w:r>
      <w:r w:rsidRPr="00504649">
        <w:rPr>
          <w:rFonts w:eastAsia="Calibri"/>
          <w:bCs/>
          <w:sz w:val="28"/>
          <w:szCs w:val="28"/>
          <w:lang w:eastAsia="en-US"/>
        </w:rPr>
        <w:t>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осмотры».</w:t>
      </w:r>
      <w:proofErr w:type="gramEnd"/>
    </w:p>
    <w:p w14:paraId="44C5AED7" w14:textId="3EB53836" w:rsidR="0003367E" w:rsidRPr="00BA1AE6" w:rsidRDefault="00074A13" w:rsidP="0073139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5.4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. При приеме на работу в Лагерь работники проходят инструктаж по технике безопасности, охране труда, правилам пожарной безопасности и охраны жизни людей на водных объектах, антитеррористической безопасности, </w:t>
      </w:r>
      <w:r w:rsidR="0003367E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lastRenderedPageBreak/>
        <w:t>предупреждению несчастных случаев с детьми.</w:t>
      </w:r>
    </w:p>
    <w:p w14:paraId="0BC419C2" w14:textId="5D03F4F5" w:rsidR="00AD1A59" w:rsidRPr="00BA1AE6" w:rsidRDefault="00B95EE1" w:rsidP="00AB4596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C33F54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074A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D47961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Начальник Л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агеря:</w:t>
      </w:r>
    </w:p>
    <w:p w14:paraId="1065E06D" w14:textId="3E7D3C93" w:rsidR="00D47961" w:rsidRPr="00BA1AE6" w:rsidRDefault="00074A1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1)</w:t>
      </w:r>
      <w:r w:rsidR="0071692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обеспечивает общее руководство деятельностью </w:t>
      </w:r>
      <w:r w:rsidR="00D47961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Л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</w:t>
      </w:r>
      <w:r w:rsidR="00D47961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;</w:t>
      </w:r>
    </w:p>
    <w:p w14:paraId="4A6F71E5" w14:textId="1F7C511B" w:rsidR="00FE69AD" w:rsidRPr="00BA1AE6" w:rsidRDefault="00074A1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2) 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разрабатывает и утверждает должностные обяз</w:t>
      </w:r>
      <w:r w:rsidR="00D47961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анности работников Лагеря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, знакомит их с условиями труда;</w:t>
      </w:r>
    </w:p>
    <w:p w14:paraId="307142E5" w14:textId="681767E2" w:rsidR="00FE69AD" w:rsidRPr="00BA1AE6" w:rsidRDefault="00074A1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3) 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проводит (с регистрацией в специальном жур</w:t>
      </w:r>
      <w:r w:rsidR="00DF151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нале) инструктаж персонала Л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агеря по технике безопасности, профилактике травматизма и предупреждению несчастных случаев с детьми;</w:t>
      </w:r>
    </w:p>
    <w:p w14:paraId="28FB0129" w14:textId="56116497" w:rsidR="00FE69AD" w:rsidRPr="0051055B" w:rsidRDefault="00074A13" w:rsidP="00FE69AD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  <w:r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4)</w:t>
      </w:r>
      <w:r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  <w:t xml:space="preserve"> </w:t>
      </w:r>
      <w:r w:rsidR="00D55CF7"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создает условия для обеспечения режима соблюдения требований действующих </w:t>
      </w:r>
      <w:proofErr w:type="spellStart"/>
      <w:r w:rsidR="00D55CF7"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СанПин</w:t>
      </w:r>
      <w:proofErr w:type="spellEnd"/>
      <w:r w:rsidR="00D55CF7"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при организации питания</w:t>
      </w:r>
      <w:r w:rsidR="00DF151D"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FE69AD" w:rsidRPr="00D55CF7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</w:t>
      </w:r>
    </w:p>
    <w:p w14:paraId="3BC92F2B" w14:textId="6C05DD83" w:rsidR="00504649" w:rsidRPr="00074A13" w:rsidRDefault="00B95EE1" w:rsidP="00074A13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907C0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.6</w:t>
      </w:r>
      <w:r w:rsidR="00D47961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 Образовательная организация должна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располагать необходимым числом специалистов в соответствии со штатным расписанием, а также в соответствии с количеством </w:t>
      </w:r>
      <w:r w:rsidR="00DF151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укомплектованных отрядов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</w:p>
    <w:p w14:paraId="128F5384" w14:textId="70A1BC70" w:rsidR="00FE69AD" w:rsidRPr="00BA1AE6" w:rsidRDefault="00B95EE1" w:rsidP="00074A13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5</w:t>
      </w:r>
      <w:r w:rsidR="00907C0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.7</w:t>
      </w:r>
      <w:r w:rsidR="00DF151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</w:t>
      </w:r>
      <w:r w:rsidR="00DF151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  <w:t>Работники Л</w:t>
      </w:r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агеря несут ответственность за жизнь и здоровье детей в </w:t>
      </w:r>
      <w:proofErr w:type="gramStart"/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пределах</w:t>
      </w:r>
      <w:proofErr w:type="gramEnd"/>
      <w:r w:rsidR="00FE69AD" w:rsidRPr="00BA1AE6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возложенных на них обязанностей.</w:t>
      </w:r>
    </w:p>
    <w:p w14:paraId="2BC9D1F7" w14:textId="77777777" w:rsidR="007D0F66" w:rsidRDefault="007D0F66" w:rsidP="00180ECC">
      <w:pPr>
        <w:pStyle w:val="ConsPlusTitle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14:paraId="4DC46520" w14:textId="626889AB" w:rsidR="00CD4179" w:rsidRPr="00BE7C13" w:rsidRDefault="00CD4179" w:rsidP="00CD4179">
      <w:pPr>
        <w:pStyle w:val="ConsPlusTitle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sz w:val="28"/>
          <w:szCs w:val="28"/>
          <w:lang w:eastAsia="en-US"/>
        </w:rPr>
        <w:t>V</w:t>
      </w:r>
      <w:r w:rsidR="00B95EE1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</w:t>
      </w:r>
      <w:r w:rsidRPr="00BE7C13">
        <w:rPr>
          <w:rFonts w:ascii="Times New Roman" w:eastAsia="Calibri" w:hAnsi="Times New Roman" w:cs="Times New Roman"/>
          <w:sz w:val="28"/>
          <w:szCs w:val="28"/>
          <w:lang w:eastAsia="en-US"/>
        </w:rPr>
        <w:t>. Ответственность</w:t>
      </w:r>
    </w:p>
    <w:p w14:paraId="21BF7526" w14:textId="77777777" w:rsidR="00CD4179" w:rsidRPr="00BE7C13" w:rsidRDefault="00CD4179" w:rsidP="003F3FB5">
      <w:pPr>
        <w:pStyle w:val="ConsPlusTitle"/>
        <w:rPr>
          <w:rFonts w:ascii="Times New Roman" w:eastAsia="Calibri" w:hAnsi="Times New Roman" w:cs="Times New Roman"/>
          <w:b w:val="0"/>
          <w:color w:val="FF0000"/>
          <w:sz w:val="28"/>
          <w:szCs w:val="28"/>
          <w:lang w:eastAsia="en-US"/>
        </w:rPr>
      </w:pPr>
    </w:p>
    <w:p w14:paraId="77302D54" w14:textId="137172B7" w:rsidR="00FE69AD" w:rsidRPr="00BE7C13" w:rsidRDefault="003F3FB5" w:rsidP="003F3FB5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6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.1. Руковод</w:t>
      </w:r>
      <w:r w:rsidR="001D1E2A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итель</w:t>
      </w:r>
      <w:r w:rsidR="00781FEF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образовательной организации, на базе которой организован</w:t>
      </w:r>
      <w:r w:rsidR="00DF151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 xml:space="preserve"> Л</w:t>
      </w:r>
      <w:r w:rsidR="00781FEF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агерь, несе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т ответственность:</w:t>
      </w:r>
    </w:p>
    <w:p w14:paraId="0E47F497" w14:textId="77777777" w:rsidR="00FE69AD" w:rsidRPr="00BE7C13" w:rsidRDefault="00FE69AD" w:rsidP="003F3FB5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-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  <w:t>за действия (бездействия), повлекшие за собой последствия, опасные для жизни и здоровья детей, или иное нарушение их прав;</w:t>
      </w:r>
    </w:p>
    <w:p w14:paraId="797F0F1B" w14:textId="024A925A" w:rsidR="00FE69AD" w:rsidRPr="00BE7C13" w:rsidRDefault="00FE69AD" w:rsidP="003F3FB5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-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  <w:t xml:space="preserve">за </w:t>
      </w:r>
      <w:r w:rsidR="001D1E2A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не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целевое расходование финансовых средств;</w:t>
      </w:r>
    </w:p>
    <w:p w14:paraId="1A737F3D" w14:textId="01DD3F32" w:rsidR="00FE69AD" w:rsidRPr="00BE7C13" w:rsidRDefault="00FE69AD" w:rsidP="003F3FB5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-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ab/>
        <w:t xml:space="preserve">за </w:t>
      </w:r>
      <w:r w:rsidR="001D1E2A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не</w:t>
      </w: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своевременное представление финансовой отчетности.</w:t>
      </w:r>
    </w:p>
    <w:p w14:paraId="5BE5075F" w14:textId="50C544B3" w:rsidR="00FE69AD" w:rsidRPr="00BE7C13" w:rsidRDefault="003F3FB5" w:rsidP="003F3FB5">
      <w:pPr>
        <w:pStyle w:val="ConsPlusTitle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  <w:r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6</w:t>
      </w:r>
      <w:r w:rsidR="00FE69AD" w:rsidRPr="00BE7C13"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  <w:t>.2. Порядок привлечения к ответственности устанавливается в соответствии с действующим законодательством Российской Федерации.</w:t>
      </w:r>
    </w:p>
    <w:p w14:paraId="5B3248AA" w14:textId="77777777" w:rsidR="00F62D7C" w:rsidRPr="00BE7C13" w:rsidRDefault="00F62D7C" w:rsidP="003F3FB5">
      <w:pPr>
        <w:spacing w:line="257" w:lineRule="auto"/>
        <w:jc w:val="both"/>
        <w:rPr>
          <w:rFonts w:eastAsia="Calibri"/>
          <w:bCs/>
          <w:sz w:val="28"/>
          <w:szCs w:val="28"/>
          <w:lang w:eastAsia="en-US"/>
        </w:rPr>
      </w:pPr>
    </w:p>
    <w:p w14:paraId="3E468C19" w14:textId="6E25EBBE" w:rsidR="00F62D7C" w:rsidRDefault="00F62D7C" w:rsidP="00F62D7C">
      <w:pPr>
        <w:jc w:val="both"/>
        <w:rPr>
          <w:sz w:val="28"/>
          <w:szCs w:val="28"/>
        </w:rPr>
      </w:pPr>
      <w:r w:rsidRPr="00BE7C13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  <w:r w:rsidR="005A1229">
        <w:rPr>
          <w:rFonts w:eastAsia="Calibri"/>
          <w:sz w:val="28"/>
          <w:szCs w:val="28"/>
          <w:lang w:eastAsia="en-US"/>
        </w:rPr>
        <w:t xml:space="preserve">                                             </w:t>
      </w:r>
      <w:r w:rsidRPr="00BE7C13">
        <w:rPr>
          <w:sz w:val="28"/>
          <w:szCs w:val="28"/>
        </w:rPr>
        <w:t>М.А. Ежкова</w:t>
      </w:r>
    </w:p>
    <w:p w14:paraId="1B6577DC" w14:textId="77777777" w:rsidR="008D5B0C" w:rsidRDefault="008D5B0C" w:rsidP="00F62D7C">
      <w:pPr>
        <w:jc w:val="both"/>
        <w:rPr>
          <w:sz w:val="28"/>
          <w:szCs w:val="28"/>
        </w:rPr>
      </w:pPr>
    </w:p>
    <w:p w14:paraId="1EB3F4C9" w14:textId="77777777" w:rsidR="008D5B0C" w:rsidRPr="005A1229" w:rsidRDefault="008D5B0C" w:rsidP="00F62D7C">
      <w:pPr>
        <w:jc w:val="both"/>
        <w:rPr>
          <w:rFonts w:eastAsia="Calibri"/>
          <w:sz w:val="28"/>
          <w:szCs w:val="28"/>
          <w:lang w:eastAsia="en-US"/>
        </w:rPr>
      </w:pPr>
    </w:p>
    <w:sectPr w:rsidR="008D5B0C" w:rsidRPr="005A1229" w:rsidSect="00F55B26">
      <w:pgSz w:w="11906" w:h="16838"/>
      <w:pgMar w:top="1134" w:right="567" w:bottom="1134" w:left="1701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156538" w14:textId="77777777" w:rsidR="007B6207" w:rsidRDefault="007B6207" w:rsidP="00C660D1">
      <w:r>
        <w:separator/>
      </w:r>
    </w:p>
  </w:endnote>
  <w:endnote w:type="continuationSeparator" w:id="0">
    <w:p w14:paraId="131ABE3C" w14:textId="77777777" w:rsidR="007B6207" w:rsidRDefault="007B6207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72CECC" w14:textId="1EEFB889" w:rsidR="006A076E" w:rsidRDefault="006A076E">
    <w:pPr>
      <w:pStyle w:val="a7"/>
      <w:jc w:val="center"/>
    </w:pPr>
  </w:p>
  <w:p w14:paraId="0560463A" w14:textId="77777777" w:rsidR="006A076E" w:rsidRDefault="006A07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9EEAF0" w14:textId="77777777" w:rsidR="007B6207" w:rsidRDefault="007B6207" w:rsidP="00C660D1">
      <w:r>
        <w:separator/>
      </w:r>
    </w:p>
  </w:footnote>
  <w:footnote w:type="continuationSeparator" w:id="0">
    <w:p w14:paraId="255C96FE" w14:textId="77777777" w:rsidR="007B6207" w:rsidRDefault="007B6207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2313303"/>
      <w:docPartObj>
        <w:docPartGallery w:val="Page Numbers (Top of Page)"/>
        <w:docPartUnique/>
      </w:docPartObj>
    </w:sdtPr>
    <w:sdtEndPr/>
    <w:sdtContent>
      <w:p w14:paraId="093DA513" w14:textId="67906ADD" w:rsidR="00EB2A57" w:rsidRDefault="00EB2A5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12AD">
          <w:rPr>
            <w:noProof/>
          </w:rPr>
          <w:t>7</w:t>
        </w:r>
        <w:r>
          <w:fldChar w:fldCharType="end"/>
        </w:r>
      </w:p>
    </w:sdtContent>
  </w:sdt>
  <w:p w14:paraId="5AC11D1B" w14:textId="77777777" w:rsidR="00EB2A57" w:rsidRDefault="00EB2A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9AED4C" w14:textId="2B7CE1F8" w:rsidR="00EB2A57" w:rsidRDefault="00EB2A57">
    <w:pPr>
      <w:pStyle w:val="a5"/>
      <w:jc w:val="center"/>
    </w:pPr>
  </w:p>
  <w:p w14:paraId="3390C591" w14:textId="77777777" w:rsidR="00EB2A57" w:rsidRDefault="00EB2A5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233C7"/>
    <w:multiLevelType w:val="hybridMultilevel"/>
    <w:tmpl w:val="9BF815CA"/>
    <w:lvl w:ilvl="0" w:tplc="55F4D6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67851"/>
    <w:multiLevelType w:val="multilevel"/>
    <w:tmpl w:val="115AE60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">
    <w:nsid w:val="0EB971CD"/>
    <w:multiLevelType w:val="hybridMultilevel"/>
    <w:tmpl w:val="0332179C"/>
    <w:lvl w:ilvl="0" w:tplc="1F9AAC72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9DF34D9"/>
    <w:multiLevelType w:val="multilevel"/>
    <w:tmpl w:val="3308140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4">
    <w:nsid w:val="3D1F1DBC"/>
    <w:multiLevelType w:val="multilevel"/>
    <w:tmpl w:val="9D74D45E"/>
    <w:lvl w:ilvl="0">
      <w:start w:val="4"/>
      <w:numFmt w:val="upperRoman"/>
      <w:lvlText w:val="%1."/>
      <w:lvlJc w:val="left"/>
      <w:pPr>
        <w:ind w:left="180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5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6">
    <w:nsid w:val="7A7E7B8B"/>
    <w:multiLevelType w:val="hybridMultilevel"/>
    <w:tmpl w:val="0868BEB0"/>
    <w:lvl w:ilvl="0" w:tplc="039839C8">
      <w:start w:val="5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45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301"/>
    <w:rsid w:val="00001916"/>
    <w:rsid w:val="00004C2D"/>
    <w:rsid w:val="00013971"/>
    <w:rsid w:val="00014E27"/>
    <w:rsid w:val="00024EDB"/>
    <w:rsid w:val="000304B0"/>
    <w:rsid w:val="00030BC6"/>
    <w:rsid w:val="0003367E"/>
    <w:rsid w:val="00035A0B"/>
    <w:rsid w:val="00040C68"/>
    <w:rsid w:val="00053D06"/>
    <w:rsid w:val="00056C72"/>
    <w:rsid w:val="000571BC"/>
    <w:rsid w:val="00057ED1"/>
    <w:rsid w:val="00066B78"/>
    <w:rsid w:val="00067146"/>
    <w:rsid w:val="00067ED9"/>
    <w:rsid w:val="000728CB"/>
    <w:rsid w:val="00074294"/>
    <w:rsid w:val="00074A13"/>
    <w:rsid w:val="000758E5"/>
    <w:rsid w:val="000774A5"/>
    <w:rsid w:val="000838E3"/>
    <w:rsid w:val="00090351"/>
    <w:rsid w:val="00093423"/>
    <w:rsid w:val="00096A90"/>
    <w:rsid w:val="00097A0D"/>
    <w:rsid w:val="000A24BC"/>
    <w:rsid w:val="000A3393"/>
    <w:rsid w:val="000A45C9"/>
    <w:rsid w:val="000C00C0"/>
    <w:rsid w:val="000C227C"/>
    <w:rsid w:val="000C2C09"/>
    <w:rsid w:val="000C2CA3"/>
    <w:rsid w:val="000C6F0E"/>
    <w:rsid w:val="000D37BE"/>
    <w:rsid w:val="000D688F"/>
    <w:rsid w:val="000E73AE"/>
    <w:rsid w:val="000E7C67"/>
    <w:rsid w:val="000F1EBC"/>
    <w:rsid w:val="000F6A4E"/>
    <w:rsid w:val="000F7BFF"/>
    <w:rsid w:val="00103E01"/>
    <w:rsid w:val="00103F5C"/>
    <w:rsid w:val="001125B7"/>
    <w:rsid w:val="001200A4"/>
    <w:rsid w:val="00125712"/>
    <w:rsid w:val="00125EBC"/>
    <w:rsid w:val="001261A7"/>
    <w:rsid w:val="001261F0"/>
    <w:rsid w:val="00134E72"/>
    <w:rsid w:val="001359E2"/>
    <w:rsid w:val="0013648D"/>
    <w:rsid w:val="00137476"/>
    <w:rsid w:val="00137CC1"/>
    <w:rsid w:val="001411BE"/>
    <w:rsid w:val="00145DF8"/>
    <w:rsid w:val="00146A55"/>
    <w:rsid w:val="00146A75"/>
    <w:rsid w:val="0014771F"/>
    <w:rsid w:val="00150B26"/>
    <w:rsid w:val="00151781"/>
    <w:rsid w:val="00152D80"/>
    <w:rsid w:val="001571C6"/>
    <w:rsid w:val="00167313"/>
    <w:rsid w:val="00172C96"/>
    <w:rsid w:val="001761DA"/>
    <w:rsid w:val="00176F27"/>
    <w:rsid w:val="00180ECC"/>
    <w:rsid w:val="001822E5"/>
    <w:rsid w:val="00192732"/>
    <w:rsid w:val="00192C30"/>
    <w:rsid w:val="00193490"/>
    <w:rsid w:val="00193F4E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E2A"/>
    <w:rsid w:val="001D3482"/>
    <w:rsid w:val="001D41CA"/>
    <w:rsid w:val="001D5224"/>
    <w:rsid w:val="001D5F75"/>
    <w:rsid w:val="001D674B"/>
    <w:rsid w:val="001E07CB"/>
    <w:rsid w:val="001E399B"/>
    <w:rsid w:val="001E4270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6F8"/>
    <w:rsid w:val="002113FB"/>
    <w:rsid w:val="002125AA"/>
    <w:rsid w:val="00216638"/>
    <w:rsid w:val="002224CB"/>
    <w:rsid w:val="00224062"/>
    <w:rsid w:val="002241AC"/>
    <w:rsid w:val="002264A7"/>
    <w:rsid w:val="002270F2"/>
    <w:rsid w:val="00231881"/>
    <w:rsid w:val="00235F8F"/>
    <w:rsid w:val="0023708B"/>
    <w:rsid w:val="00244EE4"/>
    <w:rsid w:val="00245DF7"/>
    <w:rsid w:val="00246DCC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81881"/>
    <w:rsid w:val="002864B3"/>
    <w:rsid w:val="002868AB"/>
    <w:rsid w:val="0029348B"/>
    <w:rsid w:val="002949DF"/>
    <w:rsid w:val="002A00DF"/>
    <w:rsid w:val="002A3B20"/>
    <w:rsid w:val="002A6B43"/>
    <w:rsid w:val="002B0B6D"/>
    <w:rsid w:val="002B1121"/>
    <w:rsid w:val="002B3C43"/>
    <w:rsid w:val="002C31C8"/>
    <w:rsid w:val="002C3794"/>
    <w:rsid w:val="002C5A94"/>
    <w:rsid w:val="002C6CCB"/>
    <w:rsid w:val="002D0406"/>
    <w:rsid w:val="002D0D5D"/>
    <w:rsid w:val="002D102D"/>
    <w:rsid w:val="002D2E0C"/>
    <w:rsid w:val="002D3E84"/>
    <w:rsid w:val="002D4EF2"/>
    <w:rsid w:val="002D5C65"/>
    <w:rsid w:val="002E4D91"/>
    <w:rsid w:val="002F143F"/>
    <w:rsid w:val="002F64D3"/>
    <w:rsid w:val="002F6D65"/>
    <w:rsid w:val="002F765F"/>
    <w:rsid w:val="00307936"/>
    <w:rsid w:val="00310316"/>
    <w:rsid w:val="0031394E"/>
    <w:rsid w:val="0031753D"/>
    <w:rsid w:val="00322AAD"/>
    <w:rsid w:val="00324D6F"/>
    <w:rsid w:val="00325052"/>
    <w:rsid w:val="0032634D"/>
    <w:rsid w:val="0033262C"/>
    <w:rsid w:val="0034040C"/>
    <w:rsid w:val="00341D18"/>
    <w:rsid w:val="003434E4"/>
    <w:rsid w:val="00343F0C"/>
    <w:rsid w:val="0034457C"/>
    <w:rsid w:val="00346D65"/>
    <w:rsid w:val="00346D87"/>
    <w:rsid w:val="00347B38"/>
    <w:rsid w:val="003561A3"/>
    <w:rsid w:val="00356A95"/>
    <w:rsid w:val="00360833"/>
    <w:rsid w:val="00360E31"/>
    <w:rsid w:val="00361398"/>
    <w:rsid w:val="00370239"/>
    <w:rsid w:val="00371231"/>
    <w:rsid w:val="0037581E"/>
    <w:rsid w:val="00381C58"/>
    <w:rsid w:val="00391FCE"/>
    <w:rsid w:val="00392A89"/>
    <w:rsid w:val="00394C6D"/>
    <w:rsid w:val="003973A8"/>
    <w:rsid w:val="003A03AC"/>
    <w:rsid w:val="003A6EE2"/>
    <w:rsid w:val="003B018C"/>
    <w:rsid w:val="003C50A5"/>
    <w:rsid w:val="003C77C7"/>
    <w:rsid w:val="003D2D9C"/>
    <w:rsid w:val="003D4339"/>
    <w:rsid w:val="003D4FF6"/>
    <w:rsid w:val="003D73E2"/>
    <w:rsid w:val="003E13F1"/>
    <w:rsid w:val="003E2F74"/>
    <w:rsid w:val="003E4B7B"/>
    <w:rsid w:val="003E5863"/>
    <w:rsid w:val="003E7284"/>
    <w:rsid w:val="003F199C"/>
    <w:rsid w:val="003F3FB5"/>
    <w:rsid w:val="003F5EEF"/>
    <w:rsid w:val="0040008C"/>
    <w:rsid w:val="00406174"/>
    <w:rsid w:val="004100F5"/>
    <w:rsid w:val="00412C56"/>
    <w:rsid w:val="00414A69"/>
    <w:rsid w:val="00415630"/>
    <w:rsid w:val="004162F0"/>
    <w:rsid w:val="004272E0"/>
    <w:rsid w:val="00427436"/>
    <w:rsid w:val="0042750C"/>
    <w:rsid w:val="0043022A"/>
    <w:rsid w:val="00431AB6"/>
    <w:rsid w:val="00434BF5"/>
    <w:rsid w:val="00436999"/>
    <w:rsid w:val="004419B7"/>
    <w:rsid w:val="00442DB9"/>
    <w:rsid w:val="004441F6"/>
    <w:rsid w:val="004472B6"/>
    <w:rsid w:val="004513A0"/>
    <w:rsid w:val="00451DB8"/>
    <w:rsid w:val="0045599E"/>
    <w:rsid w:val="004570FB"/>
    <w:rsid w:val="004576B2"/>
    <w:rsid w:val="004709FC"/>
    <w:rsid w:val="00471CF4"/>
    <w:rsid w:val="004769CD"/>
    <w:rsid w:val="004815C5"/>
    <w:rsid w:val="00482D04"/>
    <w:rsid w:val="00484DCD"/>
    <w:rsid w:val="00484E0B"/>
    <w:rsid w:val="004906C2"/>
    <w:rsid w:val="004918DA"/>
    <w:rsid w:val="0049382B"/>
    <w:rsid w:val="00493D42"/>
    <w:rsid w:val="00494C97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D7807"/>
    <w:rsid w:val="004E1C2F"/>
    <w:rsid w:val="005017D2"/>
    <w:rsid w:val="00504649"/>
    <w:rsid w:val="0050699D"/>
    <w:rsid w:val="00507731"/>
    <w:rsid w:val="0051055B"/>
    <w:rsid w:val="005117A3"/>
    <w:rsid w:val="00516140"/>
    <w:rsid w:val="005239C8"/>
    <w:rsid w:val="00524427"/>
    <w:rsid w:val="00526B8C"/>
    <w:rsid w:val="00532361"/>
    <w:rsid w:val="00537DC7"/>
    <w:rsid w:val="00547690"/>
    <w:rsid w:val="00556C18"/>
    <w:rsid w:val="00565671"/>
    <w:rsid w:val="00573609"/>
    <w:rsid w:val="00577828"/>
    <w:rsid w:val="0058412E"/>
    <w:rsid w:val="005847C4"/>
    <w:rsid w:val="00591807"/>
    <w:rsid w:val="0059225F"/>
    <w:rsid w:val="00595D46"/>
    <w:rsid w:val="005A0400"/>
    <w:rsid w:val="005A098A"/>
    <w:rsid w:val="005A1229"/>
    <w:rsid w:val="005A32E7"/>
    <w:rsid w:val="005A76E8"/>
    <w:rsid w:val="005B1758"/>
    <w:rsid w:val="005B6051"/>
    <w:rsid w:val="005C3EA9"/>
    <w:rsid w:val="005D0FFA"/>
    <w:rsid w:val="005D55EC"/>
    <w:rsid w:val="005D7B53"/>
    <w:rsid w:val="005D7E66"/>
    <w:rsid w:val="005E2242"/>
    <w:rsid w:val="005E6A4F"/>
    <w:rsid w:val="005E7197"/>
    <w:rsid w:val="005F0B3D"/>
    <w:rsid w:val="005F1959"/>
    <w:rsid w:val="005F1B19"/>
    <w:rsid w:val="005F549C"/>
    <w:rsid w:val="005F6B7E"/>
    <w:rsid w:val="0060011E"/>
    <w:rsid w:val="0061111C"/>
    <w:rsid w:val="006137BC"/>
    <w:rsid w:val="00613854"/>
    <w:rsid w:val="00616450"/>
    <w:rsid w:val="00616DED"/>
    <w:rsid w:val="006219C8"/>
    <w:rsid w:val="00626669"/>
    <w:rsid w:val="00627C12"/>
    <w:rsid w:val="00631DB9"/>
    <w:rsid w:val="00632586"/>
    <w:rsid w:val="006328D4"/>
    <w:rsid w:val="006364C8"/>
    <w:rsid w:val="006407A8"/>
    <w:rsid w:val="006431B4"/>
    <w:rsid w:val="006530D6"/>
    <w:rsid w:val="00654D11"/>
    <w:rsid w:val="00661BB5"/>
    <w:rsid w:val="00665063"/>
    <w:rsid w:val="0066601F"/>
    <w:rsid w:val="00683B83"/>
    <w:rsid w:val="00687D46"/>
    <w:rsid w:val="006A076E"/>
    <w:rsid w:val="006A15E8"/>
    <w:rsid w:val="006A5337"/>
    <w:rsid w:val="006A6827"/>
    <w:rsid w:val="006B0681"/>
    <w:rsid w:val="006B2F1C"/>
    <w:rsid w:val="006B6D1F"/>
    <w:rsid w:val="006B7615"/>
    <w:rsid w:val="006C1138"/>
    <w:rsid w:val="006C1F51"/>
    <w:rsid w:val="006C42A3"/>
    <w:rsid w:val="006C58F7"/>
    <w:rsid w:val="006F0C12"/>
    <w:rsid w:val="006F2E47"/>
    <w:rsid w:val="006F40C0"/>
    <w:rsid w:val="006F713D"/>
    <w:rsid w:val="00701986"/>
    <w:rsid w:val="0070318C"/>
    <w:rsid w:val="00714BA5"/>
    <w:rsid w:val="00715E1D"/>
    <w:rsid w:val="0071641D"/>
    <w:rsid w:val="00716927"/>
    <w:rsid w:val="00723C06"/>
    <w:rsid w:val="0073139D"/>
    <w:rsid w:val="00731DDD"/>
    <w:rsid w:val="00732E0E"/>
    <w:rsid w:val="00736301"/>
    <w:rsid w:val="00737422"/>
    <w:rsid w:val="00741F96"/>
    <w:rsid w:val="0074264B"/>
    <w:rsid w:val="00744490"/>
    <w:rsid w:val="00751760"/>
    <w:rsid w:val="00755335"/>
    <w:rsid w:val="0075792D"/>
    <w:rsid w:val="00762613"/>
    <w:rsid w:val="00762A0B"/>
    <w:rsid w:val="00764830"/>
    <w:rsid w:val="007678DF"/>
    <w:rsid w:val="00767E71"/>
    <w:rsid w:val="00770039"/>
    <w:rsid w:val="007704AB"/>
    <w:rsid w:val="00770CAB"/>
    <w:rsid w:val="00772281"/>
    <w:rsid w:val="00774989"/>
    <w:rsid w:val="00775F26"/>
    <w:rsid w:val="00777ED2"/>
    <w:rsid w:val="00781FEF"/>
    <w:rsid w:val="00782E6C"/>
    <w:rsid w:val="007907BC"/>
    <w:rsid w:val="00792BBE"/>
    <w:rsid w:val="00794669"/>
    <w:rsid w:val="007A2332"/>
    <w:rsid w:val="007A407E"/>
    <w:rsid w:val="007A5CA9"/>
    <w:rsid w:val="007A6AFC"/>
    <w:rsid w:val="007A6C1C"/>
    <w:rsid w:val="007B0602"/>
    <w:rsid w:val="007B2C27"/>
    <w:rsid w:val="007B33D2"/>
    <w:rsid w:val="007B3EBF"/>
    <w:rsid w:val="007B4AAC"/>
    <w:rsid w:val="007B6207"/>
    <w:rsid w:val="007C3811"/>
    <w:rsid w:val="007C3ED6"/>
    <w:rsid w:val="007C62C5"/>
    <w:rsid w:val="007D0F66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3132"/>
    <w:rsid w:val="00807D20"/>
    <w:rsid w:val="008155CA"/>
    <w:rsid w:val="00822A4F"/>
    <w:rsid w:val="00825867"/>
    <w:rsid w:val="00827EB0"/>
    <w:rsid w:val="008351F7"/>
    <w:rsid w:val="00851AFC"/>
    <w:rsid w:val="008522FB"/>
    <w:rsid w:val="00853030"/>
    <w:rsid w:val="00857ECE"/>
    <w:rsid w:val="0086112E"/>
    <w:rsid w:val="008612AD"/>
    <w:rsid w:val="00865A3A"/>
    <w:rsid w:val="00875FCD"/>
    <w:rsid w:val="008879ED"/>
    <w:rsid w:val="00893AB3"/>
    <w:rsid w:val="008A1B87"/>
    <w:rsid w:val="008A1FCD"/>
    <w:rsid w:val="008A60C4"/>
    <w:rsid w:val="008A6F0E"/>
    <w:rsid w:val="008B3060"/>
    <w:rsid w:val="008B546C"/>
    <w:rsid w:val="008B58C4"/>
    <w:rsid w:val="008C4D0C"/>
    <w:rsid w:val="008C5201"/>
    <w:rsid w:val="008C560D"/>
    <w:rsid w:val="008C7B93"/>
    <w:rsid w:val="008D15AF"/>
    <w:rsid w:val="008D39AA"/>
    <w:rsid w:val="008D5B0C"/>
    <w:rsid w:val="008E0ABE"/>
    <w:rsid w:val="008E3E70"/>
    <w:rsid w:val="008E44D3"/>
    <w:rsid w:val="008E4BCB"/>
    <w:rsid w:val="008E55AD"/>
    <w:rsid w:val="008E5629"/>
    <w:rsid w:val="008E73CA"/>
    <w:rsid w:val="008F3599"/>
    <w:rsid w:val="008F50E8"/>
    <w:rsid w:val="008F6B73"/>
    <w:rsid w:val="008F6D74"/>
    <w:rsid w:val="008F7352"/>
    <w:rsid w:val="008F7C47"/>
    <w:rsid w:val="00904C54"/>
    <w:rsid w:val="00907892"/>
    <w:rsid w:val="00907C06"/>
    <w:rsid w:val="00910003"/>
    <w:rsid w:val="00914276"/>
    <w:rsid w:val="009154F8"/>
    <w:rsid w:val="00915D06"/>
    <w:rsid w:val="00917CB1"/>
    <w:rsid w:val="00920788"/>
    <w:rsid w:val="00921F14"/>
    <w:rsid w:val="0093181B"/>
    <w:rsid w:val="0093489F"/>
    <w:rsid w:val="009358D1"/>
    <w:rsid w:val="009372AD"/>
    <w:rsid w:val="00942088"/>
    <w:rsid w:val="00945F27"/>
    <w:rsid w:val="009470B5"/>
    <w:rsid w:val="00947737"/>
    <w:rsid w:val="009532E7"/>
    <w:rsid w:val="00955289"/>
    <w:rsid w:val="00956A59"/>
    <w:rsid w:val="009630C8"/>
    <w:rsid w:val="00964441"/>
    <w:rsid w:val="0096622E"/>
    <w:rsid w:val="00974D07"/>
    <w:rsid w:val="009828AE"/>
    <w:rsid w:val="00983CC9"/>
    <w:rsid w:val="00984E1C"/>
    <w:rsid w:val="00985181"/>
    <w:rsid w:val="00987064"/>
    <w:rsid w:val="0098760A"/>
    <w:rsid w:val="00993B15"/>
    <w:rsid w:val="009A0459"/>
    <w:rsid w:val="009A4FA6"/>
    <w:rsid w:val="009A5755"/>
    <w:rsid w:val="009A76BA"/>
    <w:rsid w:val="009B1442"/>
    <w:rsid w:val="009B1A05"/>
    <w:rsid w:val="009B211C"/>
    <w:rsid w:val="009B2A0B"/>
    <w:rsid w:val="009B4392"/>
    <w:rsid w:val="009C1683"/>
    <w:rsid w:val="009C32EB"/>
    <w:rsid w:val="009D02C0"/>
    <w:rsid w:val="009E10A0"/>
    <w:rsid w:val="009E6212"/>
    <w:rsid w:val="009F0DA6"/>
    <w:rsid w:val="009F5F93"/>
    <w:rsid w:val="00A00277"/>
    <w:rsid w:val="00A007C0"/>
    <w:rsid w:val="00A036A1"/>
    <w:rsid w:val="00A068B9"/>
    <w:rsid w:val="00A07828"/>
    <w:rsid w:val="00A100C2"/>
    <w:rsid w:val="00A1554E"/>
    <w:rsid w:val="00A16202"/>
    <w:rsid w:val="00A168AE"/>
    <w:rsid w:val="00A17E51"/>
    <w:rsid w:val="00A207F7"/>
    <w:rsid w:val="00A277C9"/>
    <w:rsid w:val="00A31B17"/>
    <w:rsid w:val="00A3210B"/>
    <w:rsid w:val="00A32263"/>
    <w:rsid w:val="00A4177E"/>
    <w:rsid w:val="00A42183"/>
    <w:rsid w:val="00A42644"/>
    <w:rsid w:val="00A42E42"/>
    <w:rsid w:val="00A43161"/>
    <w:rsid w:val="00A431BC"/>
    <w:rsid w:val="00A44C0B"/>
    <w:rsid w:val="00A45C45"/>
    <w:rsid w:val="00A47611"/>
    <w:rsid w:val="00A53B2E"/>
    <w:rsid w:val="00A60837"/>
    <w:rsid w:val="00A64539"/>
    <w:rsid w:val="00A7478F"/>
    <w:rsid w:val="00A80F80"/>
    <w:rsid w:val="00A835BA"/>
    <w:rsid w:val="00A86504"/>
    <w:rsid w:val="00A941EF"/>
    <w:rsid w:val="00A94376"/>
    <w:rsid w:val="00A945B4"/>
    <w:rsid w:val="00A972B4"/>
    <w:rsid w:val="00AA0A19"/>
    <w:rsid w:val="00AA3CE6"/>
    <w:rsid w:val="00AA4100"/>
    <w:rsid w:val="00AA41B4"/>
    <w:rsid w:val="00AA50FB"/>
    <w:rsid w:val="00AA7B7F"/>
    <w:rsid w:val="00AB4596"/>
    <w:rsid w:val="00AB5706"/>
    <w:rsid w:val="00AB682C"/>
    <w:rsid w:val="00AC2B2A"/>
    <w:rsid w:val="00AD1A59"/>
    <w:rsid w:val="00AD2592"/>
    <w:rsid w:val="00AD4359"/>
    <w:rsid w:val="00AD7289"/>
    <w:rsid w:val="00AE02D6"/>
    <w:rsid w:val="00AE0733"/>
    <w:rsid w:val="00AE35B3"/>
    <w:rsid w:val="00AE46E6"/>
    <w:rsid w:val="00AF2BAE"/>
    <w:rsid w:val="00AF44BD"/>
    <w:rsid w:val="00B0190A"/>
    <w:rsid w:val="00B0194E"/>
    <w:rsid w:val="00B044F1"/>
    <w:rsid w:val="00B123CF"/>
    <w:rsid w:val="00B12A93"/>
    <w:rsid w:val="00B2170F"/>
    <w:rsid w:val="00B231C1"/>
    <w:rsid w:val="00B234AB"/>
    <w:rsid w:val="00B24099"/>
    <w:rsid w:val="00B240C7"/>
    <w:rsid w:val="00B24E34"/>
    <w:rsid w:val="00B26782"/>
    <w:rsid w:val="00B2771E"/>
    <w:rsid w:val="00B37840"/>
    <w:rsid w:val="00B50236"/>
    <w:rsid w:val="00B54738"/>
    <w:rsid w:val="00B56319"/>
    <w:rsid w:val="00B5685F"/>
    <w:rsid w:val="00B61DBC"/>
    <w:rsid w:val="00B65978"/>
    <w:rsid w:val="00B67263"/>
    <w:rsid w:val="00B73559"/>
    <w:rsid w:val="00B80802"/>
    <w:rsid w:val="00B81041"/>
    <w:rsid w:val="00B8752D"/>
    <w:rsid w:val="00B87F46"/>
    <w:rsid w:val="00B9251F"/>
    <w:rsid w:val="00B95EE1"/>
    <w:rsid w:val="00B9704D"/>
    <w:rsid w:val="00BA0319"/>
    <w:rsid w:val="00BA1AE6"/>
    <w:rsid w:val="00BA67F4"/>
    <w:rsid w:val="00BB4086"/>
    <w:rsid w:val="00BB6860"/>
    <w:rsid w:val="00BB7118"/>
    <w:rsid w:val="00BC0929"/>
    <w:rsid w:val="00BC4CF6"/>
    <w:rsid w:val="00BE1B7C"/>
    <w:rsid w:val="00BE30D7"/>
    <w:rsid w:val="00BE3370"/>
    <w:rsid w:val="00BE4AAF"/>
    <w:rsid w:val="00BE6871"/>
    <w:rsid w:val="00BE7C13"/>
    <w:rsid w:val="00BE7DE8"/>
    <w:rsid w:val="00BF0432"/>
    <w:rsid w:val="00BF0F84"/>
    <w:rsid w:val="00BF2E7E"/>
    <w:rsid w:val="00BF7751"/>
    <w:rsid w:val="00C013E8"/>
    <w:rsid w:val="00C01593"/>
    <w:rsid w:val="00C04577"/>
    <w:rsid w:val="00C10485"/>
    <w:rsid w:val="00C21863"/>
    <w:rsid w:val="00C244FD"/>
    <w:rsid w:val="00C24C91"/>
    <w:rsid w:val="00C275BF"/>
    <w:rsid w:val="00C3071B"/>
    <w:rsid w:val="00C323EC"/>
    <w:rsid w:val="00C33F54"/>
    <w:rsid w:val="00C347E3"/>
    <w:rsid w:val="00C35232"/>
    <w:rsid w:val="00C35457"/>
    <w:rsid w:val="00C37AC6"/>
    <w:rsid w:val="00C43A2D"/>
    <w:rsid w:val="00C53307"/>
    <w:rsid w:val="00C5405D"/>
    <w:rsid w:val="00C602C0"/>
    <w:rsid w:val="00C64451"/>
    <w:rsid w:val="00C64502"/>
    <w:rsid w:val="00C64BB0"/>
    <w:rsid w:val="00C660D1"/>
    <w:rsid w:val="00C6793A"/>
    <w:rsid w:val="00C67C56"/>
    <w:rsid w:val="00C71534"/>
    <w:rsid w:val="00C722DF"/>
    <w:rsid w:val="00C74E3A"/>
    <w:rsid w:val="00C75B27"/>
    <w:rsid w:val="00C8042B"/>
    <w:rsid w:val="00C81D23"/>
    <w:rsid w:val="00C8308B"/>
    <w:rsid w:val="00C83DA8"/>
    <w:rsid w:val="00C84326"/>
    <w:rsid w:val="00C85244"/>
    <w:rsid w:val="00C87F1B"/>
    <w:rsid w:val="00C90B85"/>
    <w:rsid w:val="00C911DA"/>
    <w:rsid w:val="00C92132"/>
    <w:rsid w:val="00C9708B"/>
    <w:rsid w:val="00CA02E6"/>
    <w:rsid w:val="00CA0628"/>
    <w:rsid w:val="00CA3E07"/>
    <w:rsid w:val="00CB046F"/>
    <w:rsid w:val="00CB0B56"/>
    <w:rsid w:val="00CB0F11"/>
    <w:rsid w:val="00CB29C2"/>
    <w:rsid w:val="00CC089C"/>
    <w:rsid w:val="00CC674C"/>
    <w:rsid w:val="00CC7572"/>
    <w:rsid w:val="00CD4179"/>
    <w:rsid w:val="00CD4694"/>
    <w:rsid w:val="00CD618E"/>
    <w:rsid w:val="00CD7BF3"/>
    <w:rsid w:val="00CE048B"/>
    <w:rsid w:val="00CE0C05"/>
    <w:rsid w:val="00CF2E74"/>
    <w:rsid w:val="00CF5D17"/>
    <w:rsid w:val="00CF7112"/>
    <w:rsid w:val="00CF7285"/>
    <w:rsid w:val="00D007BA"/>
    <w:rsid w:val="00D07A1E"/>
    <w:rsid w:val="00D11BA7"/>
    <w:rsid w:val="00D1691F"/>
    <w:rsid w:val="00D172EC"/>
    <w:rsid w:val="00D201C1"/>
    <w:rsid w:val="00D21EF1"/>
    <w:rsid w:val="00D27024"/>
    <w:rsid w:val="00D30FC5"/>
    <w:rsid w:val="00D3116D"/>
    <w:rsid w:val="00D32B47"/>
    <w:rsid w:val="00D35708"/>
    <w:rsid w:val="00D4310D"/>
    <w:rsid w:val="00D4441A"/>
    <w:rsid w:val="00D44C4B"/>
    <w:rsid w:val="00D46FC7"/>
    <w:rsid w:val="00D47961"/>
    <w:rsid w:val="00D55CF7"/>
    <w:rsid w:val="00D6515D"/>
    <w:rsid w:val="00D678F0"/>
    <w:rsid w:val="00D836AA"/>
    <w:rsid w:val="00D90519"/>
    <w:rsid w:val="00DA2AD9"/>
    <w:rsid w:val="00DA37F9"/>
    <w:rsid w:val="00DA651A"/>
    <w:rsid w:val="00DA7057"/>
    <w:rsid w:val="00DB13E4"/>
    <w:rsid w:val="00DB3C27"/>
    <w:rsid w:val="00DB4407"/>
    <w:rsid w:val="00DB67F1"/>
    <w:rsid w:val="00DB7CDC"/>
    <w:rsid w:val="00DC09DD"/>
    <w:rsid w:val="00DC4AB9"/>
    <w:rsid w:val="00DC782B"/>
    <w:rsid w:val="00DD1420"/>
    <w:rsid w:val="00DD39E8"/>
    <w:rsid w:val="00DD4442"/>
    <w:rsid w:val="00DE3F36"/>
    <w:rsid w:val="00DE760F"/>
    <w:rsid w:val="00DE7D4A"/>
    <w:rsid w:val="00DF0F59"/>
    <w:rsid w:val="00DF1411"/>
    <w:rsid w:val="00DF151D"/>
    <w:rsid w:val="00DF1CFA"/>
    <w:rsid w:val="00DF26FC"/>
    <w:rsid w:val="00DF533F"/>
    <w:rsid w:val="00DF76FA"/>
    <w:rsid w:val="00E0213B"/>
    <w:rsid w:val="00E0388C"/>
    <w:rsid w:val="00E03F71"/>
    <w:rsid w:val="00E04AFF"/>
    <w:rsid w:val="00E071DB"/>
    <w:rsid w:val="00E12158"/>
    <w:rsid w:val="00E1431F"/>
    <w:rsid w:val="00E17318"/>
    <w:rsid w:val="00E1779C"/>
    <w:rsid w:val="00E2362D"/>
    <w:rsid w:val="00E35748"/>
    <w:rsid w:val="00E370DF"/>
    <w:rsid w:val="00E440C7"/>
    <w:rsid w:val="00E44703"/>
    <w:rsid w:val="00E44A94"/>
    <w:rsid w:val="00E458DE"/>
    <w:rsid w:val="00E5566E"/>
    <w:rsid w:val="00E616B5"/>
    <w:rsid w:val="00E62B4C"/>
    <w:rsid w:val="00E63484"/>
    <w:rsid w:val="00E6655B"/>
    <w:rsid w:val="00E669DC"/>
    <w:rsid w:val="00E7739A"/>
    <w:rsid w:val="00E77F20"/>
    <w:rsid w:val="00E8010D"/>
    <w:rsid w:val="00E87196"/>
    <w:rsid w:val="00E94174"/>
    <w:rsid w:val="00E95E77"/>
    <w:rsid w:val="00E967D8"/>
    <w:rsid w:val="00EA0572"/>
    <w:rsid w:val="00EA771E"/>
    <w:rsid w:val="00EB0934"/>
    <w:rsid w:val="00EB0E55"/>
    <w:rsid w:val="00EB189F"/>
    <w:rsid w:val="00EB1E61"/>
    <w:rsid w:val="00EB2A57"/>
    <w:rsid w:val="00EB34AF"/>
    <w:rsid w:val="00EC699D"/>
    <w:rsid w:val="00EC6C70"/>
    <w:rsid w:val="00ED25CB"/>
    <w:rsid w:val="00ED322E"/>
    <w:rsid w:val="00ED380A"/>
    <w:rsid w:val="00ED5B23"/>
    <w:rsid w:val="00EE3941"/>
    <w:rsid w:val="00EE52DA"/>
    <w:rsid w:val="00EF312F"/>
    <w:rsid w:val="00EF59B8"/>
    <w:rsid w:val="00EF71C9"/>
    <w:rsid w:val="00EF7F5C"/>
    <w:rsid w:val="00F01EB8"/>
    <w:rsid w:val="00F027EA"/>
    <w:rsid w:val="00F02AAA"/>
    <w:rsid w:val="00F03017"/>
    <w:rsid w:val="00F0371F"/>
    <w:rsid w:val="00F0452E"/>
    <w:rsid w:val="00F145AD"/>
    <w:rsid w:val="00F1751B"/>
    <w:rsid w:val="00F2195E"/>
    <w:rsid w:val="00F24CFB"/>
    <w:rsid w:val="00F2529D"/>
    <w:rsid w:val="00F25DF0"/>
    <w:rsid w:val="00F27390"/>
    <w:rsid w:val="00F32151"/>
    <w:rsid w:val="00F332F8"/>
    <w:rsid w:val="00F33A0C"/>
    <w:rsid w:val="00F3718C"/>
    <w:rsid w:val="00F40F29"/>
    <w:rsid w:val="00F4173F"/>
    <w:rsid w:val="00F43E2E"/>
    <w:rsid w:val="00F44FD5"/>
    <w:rsid w:val="00F45829"/>
    <w:rsid w:val="00F50C41"/>
    <w:rsid w:val="00F50D6A"/>
    <w:rsid w:val="00F55B26"/>
    <w:rsid w:val="00F60775"/>
    <w:rsid w:val="00F61977"/>
    <w:rsid w:val="00F62D7C"/>
    <w:rsid w:val="00F63E40"/>
    <w:rsid w:val="00F6707B"/>
    <w:rsid w:val="00F75D23"/>
    <w:rsid w:val="00F8438D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3482"/>
    <w:rsid w:val="00FD40A0"/>
    <w:rsid w:val="00FD43AD"/>
    <w:rsid w:val="00FE3AC4"/>
    <w:rsid w:val="00FE69AD"/>
    <w:rsid w:val="00FF2AE1"/>
    <w:rsid w:val="00FF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9C0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consultant.ru/document/cons_doc_LAW_375353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publication.pravo.gov.ru/Document/View/000120201221012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355E8-4270-4A5E-B675-EFDCDAF9E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4567</TotalTime>
  <Pages>7</Pages>
  <Words>2298</Words>
  <Characters>13100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user233</cp:lastModifiedBy>
  <cp:revision>227</cp:revision>
  <cp:lastPrinted>2024-02-02T09:23:00Z</cp:lastPrinted>
  <dcterms:created xsi:type="dcterms:W3CDTF">2023-04-06T07:10:00Z</dcterms:created>
  <dcterms:modified xsi:type="dcterms:W3CDTF">2024-02-02T09:28:00Z</dcterms:modified>
</cp:coreProperties>
</file>