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235E" w:rsidRDefault="0015235E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235E" w:rsidRDefault="0015235E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235E" w:rsidRDefault="0015235E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235E" w:rsidRDefault="0015235E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235E" w:rsidRDefault="0015235E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235E" w:rsidRDefault="0015235E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235E" w:rsidRDefault="0015235E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235E" w:rsidRDefault="0015235E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235E" w:rsidRDefault="0015235E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F43ED" w:rsidRDefault="006F43ED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F43ED" w:rsidRDefault="006F43ED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F43ED" w:rsidRDefault="006F43ED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F43ED" w:rsidRDefault="006F43ED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F3051" w:rsidRPr="00DD526B" w:rsidRDefault="00CF3051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526B">
        <w:rPr>
          <w:rFonts w:ascii="Times New Roman" w:hAnsi="Times New Roman" w:cs="Times New Roman"/>
          <w:b/>
          <w:sz w:val="28"/>
          <w:szCs w:val="28"/>
        </w:rPr>
        <w:t>О внесении изменени</w:t>
      </w:r>
      <w:r w:rsidR="006F6B1D">
        <w:rPr>
          <w:rFonts w:ascii="Times New Roman" w:hAnsi="Times New Roman" w:cs="Times New Roman"/>
          <w:b/>
          <w:sz w:val="28"/>
          <w:szCs w:val="28"/>
        </w:rPr>
        <w:t>я</w:t>
      </w:r>
      <w:r w:rsidRPr="00DD526B">
        <w:rPr>
          <w:rFonts w:ascii="Times New Roman" w:hAnsi="Times New Roman" w:cs="Times New Roman"/>
          <w:b/>
          <w:sz w:val="28"/>
          <w:szCs w:val="28"/>
        </w:rPr>
        <w:t xml:space="preserve"> в постановление</w:t>
      </w:r>
    </w:p>
    <w:p w:rsidR="00CF3051" w:rsidRPr="00DD526B" w:rsidRDefault="00CF3051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526B">
        <w:rPr>
          <w:rFonts w:ascii="Times New Roman" w:hAnsi="Times New Roman" w:cs="Times New Roman"/>
          <w:b/>
          <w:sz w:val="28"/>
          <w:szCs w:val="28"/>
        </w:rPr>
        <w:t>администрации муниципального образования</w:t>
      </w:r>
    </w:p>
    <w:p w:rsidR="00CF3051" w:rsidRPr="00DD526B" w:rsidRDefault="00CF3051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526B">
        <w:rPr>
          <w:rFonts w:ascii="Times New Roman" w:hAnsi="Times New Roman" w:cs="Times New Roman"/>
          <w:b/>
          <w:sz w:val="28"/>
          <w:szCs w:val="28"/>
        </w:rPr>
        <w:t>Динской район от 6 мая 2024 г. № 931</w:t>
      </w:r>
    </w:p>
    <w:p w:rsidR="00CF3051" w:rsidRPr="00DD526B" w:rsidRDefault="00CF3051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526B">
        <w:rPr>
          <w:rFonts w:ascii="Times New Roman" w:hAnsi="Times New Roman" w:cs="Times New Roman"/>
          <w:b/>
          <w:sz w:val="28"/>
          <w:szCs w:val="28"/>
        </w:rPr>
        <w:t>«Об утверждении Порядка предоставления</w:t>
      </w:r>
    </w:p>
    <w:p w:rsidR="00CF3051" w:rsidRPr="00DD526B" w:rsidRDefault="00CF3051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526B">
        <w:rPr>
          <w:rFonts w:ascii="Times New Roman" w:hAnsi="Times New Roman" w:cs="Times New Roman"/>
          <w:b/>
          <w:sz w:val="28"/>
          <w:szCs w:val="28"/>
        </w:rPr>
        <w:t>единовременной денежной выплаты гражданам</w:t>
      </w:r>
    </w:p>
    <w:p w:rsidR="00CF3051" w:rsidRPr="00DD526B" w:rsidRDefault="00CF3051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526B">
        <w:rPr>
          <w:rFonts w:ascii="Times New Roman" w:hAnsi="Times New Roman" w:cs="Times New Roman"/>
          <w:b/>
          <w:sz w:val="28"/>
          <w:szCs w:val="28"/>
        </w:rPr>
        <w:t xml:space="preserve">Российской Федерации, </w:t>
      </w:r>
      <w:proofErr w:type="gramStart"/>
      <w:r w:rsidRPr="00DD526B">
        <w:rPr>
          <w:rFonts w:ascii="Times New Roman" w:hAnsi="Times New Roman" w:cs="Times New Roman"/>
          <w:b/>
          <w:sz w:val="28"/>
          <w:szCs w:val="28"/>
        </w:rPr>
        <w:t>заключившим</w:t>
      </w:r>
      <w:proofErr w:type="gramEnd"/>
      <w:r w:rsidRPr="00DD526B">
        <w:rPr>
          <w:rFonts w:ascii="Times New Roman" w:hAnsi="Times New Roman" w:cs="Times New Roman"/>
          <w:b/>
          <w:sz w:val="28"/>
          <w:szCs w:val="28"/>
        </w:rPr>
        <w:t xml:space="preserve"> контракт</w:t>
      </w:r>
    </w:p>
    <w:p w:rsidR="00CF3051" w:rsidRPr="00DD526B" w:rsidRDefault="00CF3051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526B">
        <w:rPr>
          <w:rFonts w:ascii="Times New Roman" w:hAnsi="Times New Roman" w:cs="Times New Roman"/>
          <w:b/>
          <w:sz w:val="28"/>
          <w:szCs w:val="28"/>
        </w:rPr>
        <w:t>о прохождении военной  службы в Вооруженных Силах</w:t>
      </w:r>
    </w:p>
    <w:p w:rsidR="00CF3051" w:rsidRPr="00DD526B" w:rsidRDefault="00CF3051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526B">
        <w:rPr>
          <w:rFonts w:ascii="Times New Roman" w:hAnsi="Times New Roman" w:cs="Times New Roman"/>
          <w:b/>
          <w:sz w:val="28"/>
          <w:szCs w:val="28"/>
        </w:rPr>
        <w:t>Российской Федерации  в целях участия</w:t>
      </w:r>
    </w:p>
    <w:p w:rsidR="00CF3051" w:rsidRPr="00DD526B" w:rsidRDefault="00CF3051" w:rsidP="00CF30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526B">
        <w:rPr>
          <w:rFonts w:ascii="Times New Roman" w:hAnsi="Times New Roman" w:cs="Times New Roman"/>
          <w:b/>
          <w:sz w:val="28"/>
          <w:szCs w:val="28"/>
        </w:rPr>
        <w:t>в  специальной военной операции»</w:t>
      </w:r>
    </w:p>
    <w:p w:rsidR="006F43ED" w:rsidRDefault="006F43ED" w:rsidP="00CF3051">
      <w:pPr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CF3051" w:rsidRPr="00DD526B" w:rsidRDefault="00CF3051" w:rsidP="00CF30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D526B">
        <w:rPr>
          <w:rFonts w:ascii="Times New Roman" w:hAnsi="Times New Roman" w:cs="Times New Roman"/>
          <w:sz w:val="28"/>
          <w:szCs w:val="28"/>
        </w:rPr>
        <w:t xml:space="preserve">В </w:t>
      </w:r>
      <w:r w:rsidR="006F6B1D">
        <w:rPr>
          <w:rFonts w:ascii="Times New Roman" w:hAnsi="Times New Roman" w:cs="Times New Roman"/>
          <w:sz w:val="28"/>
          <w:szCs w:val="28"/>
        </w:rPr>
        <w:t>соответствии с р</w:t>
      </w:r>
      <w:r w:rsidR="00C95E02" w:rsidRPr="00DD526B">
        <w:rPr>
          <w:rFonts w:ascii="Times New Roman" w:hAnsi="Times New Roman" w:cs="Times New Roman"/>
          <w:sz w:val="28"/>
          <w:szCs w:val="28"/>
        </w:rPr>
        <w:t>ешением Совета муниципального образования Динской район от 25 апреля 2024 г. №</w:t>
      </w:r>
      <w:r w:rsidR="00C95E02" w:rsidRPr="00DD52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533-59/4 «</w:t>
      </w:r>
      <w:r w:rsidR="00C95E02" w:rsidRPr="00DD526B">
        <w:rPr>
          <w:rFonts w:ascii="Times New Roman" w:hAnsi="Times New Roman" w:cs="Times New Roman"/>
          <w:sz w:val="28"/>
          <w:szCs w:val="28"/>
        </w:rPr>
        <w:t xml:space="preserve">О дополнительных мерах социальной поддержки отдельных категорий граждан в муниципальном образовании Динской район, заключивших контракт о прохождении военной </w:t>
      </w:r>
      <w:r w:rsidR="00C95E02" w:rsidRPr="00DD526B">
        <w:rPr>
          <w:rFonts w:ascii="Times New Roman" w:hAnsi="Times New Roman" w:cs="Times New Roman"/>
          <w:spacing w:val="-67"/>
          <w:sz w:val="28"/>
          <w:szCs w:val="28"/>
        </w:rPr>
        <w:t xml:space="preserve"> </w:t>
      </w:r>
      <w:r w:rsidR="00C95E02" w:rsidRPr="00DD526B">
        <w:rPr>
          <w:rFonts w:ascii="Times New Roman" w:hAnsi="Times New Roman" w:cs="Times New Roman"/>
          <w:sz w:val="28"/>
          <w:szCs w:val="28"/>
        </w:rPr>
        <w:t>службы в Вооруженных Силах Российской Федерации в целях участия</w:t>
      </w:r>
      <w:r w:rsidR="006F6B1D">
        <w:rPr>
          <w:rFonts w:ascii="Times New Roman" w:hAnsi="Times New Roman" w:cs="Times New Roman"/>
          <w:sz w:val="28"/>
          <w:szCs w:val="28"/>
        </w:rPr>
        <w:t xml:space="preserve"> </w:t>
      </w:r>
      <w:r w:rsidR="006F6B1D">
        <w:rPr>
          <w:rFonts w:ascii="Times New Roman" w:hAnsi="Times New Roman" w:cs="Times New Roman"/>
          <w:sz w:val="28"/>
          <w:szCs w:val="28"/>
        </w:rPr>
        <w:br/>
      </w:r>
      <w:r w:rsidR="00C95E02" w:rsidRPr="00DD526B">
        <w:rPr>
          <w:rFonts w:ascii="Times New Roman" w:hAnsi="Times New Roman" w:cs="Times New Roman"/>
          <w:sz w:val="28"/>
          <w:szCs w:val="28"/>
        </w:rPr>
        <w:t>в специальной</w:t>
      </w:r>
      <w:r w:rsidR="00C95E02" w:rsidRPr="00DD526B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C95E02" w:rsidRPr="00DD526B">
        <w:rPr>
          <w:rFonts w:ascii="Times New Roman" w:hAnsi="Times New Roman" w:cs="Times New Roman"/>
          <w:sz w:val="28"/>
          <w:szCs w:val="28"/>
        </w:rPr>
        <w:t>военной</w:t>
      </w:r>
      <w:r w:rsidR="00C95E02" w:rsidRPr="00DD526B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C95E02" w:rsidRPr="00DD526B">
        <w:rPr>
          <w:rFonts w:ascii="Times New Roman" w:hAnsi="Times New Roman" w:cs="Times New Roman"/>
          <w:sz w:val="28"/>
          <w:szCs w:val="28"/>
        </w:rPr>
        <w:t>операции</w:t>
      </w:r>
      <w:r w:rsidR="00A64355" w:rsidRPr="00DD526B">
        <w:rPr>
          <w:rFonts w:ascii="Times New Roman" w:hAnsi="Times New Roman" w:cs="Times New Roman"/>
          <w:sz w:val="28"/>
          <w:szCs w:val="28"/>
        </w:rPr>
        <w:t>»</w:t>
      </w:r>
      <w:r w:rsidR="006F6B1D">
        <w:rPr>
          <w:rFonts w:ascii="Times New Roman" w:hAnsi="Times New Roman" w:cs="Times New Roman"/>
          <w:sz w:val="28"/>
          <w:szCs w:val="28"/>
        </w:rPr>
        <w:t xml:space="preserve"> </w:t>
      </w:r>
      <w:r w:rsidR="006F6B1D" w:rsidRPr="00DD52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(с изменениями от 17 июля 2024 г. </w:t>
      </w:r>
      <w:r w:rsidR="006F6B1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6F6B1D" w:rsidRPr="00DD526B">
        <w:rPr>
          <w:rFonts w:ascii="Times New Roman" w:eastAsia="Times New Roman" w:hAnsi="Times New Roman" w:cs="Times New Roman"/>
          <w:sz w:val="28"/>
          <w:szCs w:val="28"/>
          <w:lang w:eastAsia="ru-RU"/>
        </w:rPr>
        <w:t>№ 575-64/4)</w:t>
      </w:r>
      <w:r w:rsidR="00A64355" w:rsidRPr="00DD526B">
        <w:rPr>
          <w:rFonts w:ascii="Times New Roman" w:hAnsi="Times New Roman" w:cs="Times New Roman"/>
          <w:sz w:val="28"/>
          <w:szCs w:val="28"/>
        </w:rPr>
        <w:t xml:space="preserve">, </w:t>
      </w:r>
      <w:r w:rsidRPr="00DD526B">
        <w:rPr>
          <w:rFonts w:ascii="Times New Roman" w:hAnsi="Times New Roman" w:cs="Times New Roman"/>
          <w:sz w:val="28"/>
          <w:szCs w:val="28"/>
        </w:rPr>
        <w:t>руководствуясь статьями 31, 65</w:t>
      </w:r>
      <w:proofErr w:type="gramEnd"/>
      <w:r w:rsidRPr="00DD526B">
        <w:rPr>
          <w:rFonts w:ascii="Times New Roman" w:hAnsi="Times New Roman" w:cs="Times New Roman"/>
          <w:sz w:val="28"/>
          <w:szCs w:val="28"/>
        </w:rPr>
        <w:t xml:space="preserve"> Устава муниципального образования Динской район, </w:t>
      </w:r>
      <w:proofErr w:type="gramStart"/>
      <w:r w:rsidRPr="00DD526B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DD526B">
        <w:rPr>
          <w:rFonts w:ascii="Times New Roman" w:hAnsi="Times New Roman" w:cs="Times New Roman"/>
          <w:sz w:val="28"/>
          <w:szCs w:val="28"/>
        </w:rPr>
        <w:t xml:space="preserve"> о с т а н о в л я ю:</w:t>
      </w:r>
    </w:p>
    <w:p w:rsidR="00CF3051" w:rsidRPr="00DD526B" w:rsidRDefault="00CF3051" w:rsidP="00CF30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D526B">
        <w:rPr>
          <w:rFonts w:ascii="Times New Roman" w:hAnsi="Times New Roman" w:cs="Times New Roman"/>
          <w:sz w:val="28"/>
          <w:szCs w:val="28"/>
        </w:rPr>
        <w:t>1. </w:t>
      </w:r>
      <w:proofErr w:type="gramStart"/>
      <w:r w:rsidR="006F43ED" w:rsidRPr="00DD526B">
        <w:rPr>
          <w:rFonts w:ascii="Times New Roman" w:hAnsi="Times New Roman" w:cs="Times New Roman"/>
          <w:sz w:val="28"/>
          <w:szCs w:val="28"/>
        </w:rPr>
        <w:t>Внести</w:t>
      </w:r>
      <w:r w:rsidRPr="00DD526B">
        <w:rPr>
          <w:rFonts w:ascii="Times New Roman" w:hAnsi="Times New Roman" w:cs="Times New Roman"/>
          <w:sz w:val="28"/>
          <w:szCs w:val="28"/>
        </w:rPr>
        <w:t xml:space="preserve"> в постановление администрации муниципального образования Динской район от 6 мая 2024 г. № 931 «Об утверждении Порядка предоставления единовременной денежной выплаты гражданам Российской Федерации, заключившим контракт о прохождении военной службы </w:t>
      </w:r>
      <w:r w:rsidR="00DD526B">
        <w:rPr>
          <w:rFonts w:ascii="Times New Roman" w:hAnsi="Times New Roman" w:cs="Times New Roman"/>
          <w:sz w:val="28"/>
          <w:szCs w:val="28"/>
        </w:rPr>
        <w:br/>
      </w:r>
      <w:r w:rsidRPr="00DD526B">
        <w:rPr>
          <w:rFonts w:ascii="Times New Roman" w:hAnsi="Times New Roman" w:cs="Times New Roman"/>
          <w:sz w:val="28"/>
          <w:szCs w:val="28"/>
        </w:rPr>
        <w:t>в Вооруженных Силах Российской Федерации в целях участия в специальной военной операции</w:t>
      </w:r>
      <w:r w:rsidR="00DD526B" w:rsidRPr="00DD526B">
        <w:rPr>
          <w:rFonts w:ascii="Times New Roman" w:hAnsi="Times New Roman" w:cs="Times New Roman"/>
          <w:sz w:val="28"/>
          <w:szCs w:val="28"/>
        </w:rPr>
        <w:t>»</w:t>
      </w:r>
      <w:r w:rsidR="006F43ED" w:rsidRPr="00DD526B">
        <w:rPr>
          <w:rFonts w:ascii="Times New Roman" w:hAnsi="Times New Roman" w:cs="Times New Roman"/>
          <w:sz w:val="28"/>
          <w:szCs w:val="28"/>
        </w:rPr>
        <w:t xml:space="preserve"> изменения</w:t>
      </w:r>
      <w:r w:rsidR="006F6B1D">
        <w:rPr>
          <w:rFonts w:ascii="Times New Roman" w:hAnsi="Times New Roman" w:cs="Times New Roman"/>
          <w:sz w:val="28"/>
          <w:szCs w:val="28"/>
        </w:rPr>
        <w:t>,</w:t>
      </w:r>
      <w:r w:rsidR="006F43ED" w:rsidRPr="00DD526B">
        <w:rPr>
          <w:rFonts w:ascii="Times New Roman" w:hAnsi="Times New Roman" w:cs="Times New Roman"/>
          <w:sz w:val="28"/>
          <w:szCs w:val="28"/>
        </w:rPr>
        <w:t xml:space="preserve"> изложив приложение к нему в новой редакции (прилагается).</w:t>
      </w:r>
      <w:proofErr w:type="gramEnd"/>
    </w:p>
    <w:p w:rsidR="00CF3051" w:rsidRPr="00DD526B" w:rsidRDefault="00433325" w:rsidP="00CF30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F3051" w:rsidRPr="00DD526B">
        <w:rPr>
          <w:rFonts w:ascii="Times New Roman" w:hAnsi="Times New Roman" w:cs="Times New Roman"/>
          <w:sz w:val="28"/>
          <w:szCs w:val="28"/>
        </w:rPr>
        <w:t>. Отделу по взаимодействию со СМИ администрации муниципального образования Динской район</w:t>
      </w:r>
      <w:r w:rsidR="006F6B1D">
        <w:rPr>
          <w:rFonts w:ascii="Times New Roman" w:hAnsi="Times New Roman" w:cs="Times New Roman"/>
          <w:sz w:val="28"/>
          <w:szCs w:val="28"/>
        </w:rPr>
        <w:t xml:space="preserve"> (Евтеева С.Н.)</w:t>
      </w:r>
      <w:r w:rsidR="00CF3051" w:rsidRPr="00DD526B">
        <w:rPr>
          <w:rFonts w:ascii="Times New Roman" w:hAnsi="Times New Roman" w:cs="Times New Roman"/>
          <w:sz w:val="28"/>
          <w:szCs w:val="28"/>
        </w:rPr>
        <w:t xml:space="preserve"> официально обнародовать настоящее постановление </w:t>
      </w:r>
      <w:r w:rsidR="006F6B1D">
        <w:rPr>
          <w:rFonts w:ascii="Times New Roman" w:hAnsi="Times New Roman" w:cs="Times New Roman"/>
          <w:sz w:val="28"/>
          <w:szCs w:val="28"/>
        </w:rPr>
        <w:t xml:space="preserve">путем его размещения на официальном сайте муниципального образования Динской район в информационно-телекоммуникационной </w:t>
      </w:r>
      <w:r w:rsidR="001557E4">
        <w:rPr>
          <w:rFonts w:ascii="Times New Roman" w:hAnsi="Times New Roman" w:cs="Times New Roman"/>
          <w:sz w:val="28"/>
          <w:szCs w:val="28"/>
        </w:rPr>
        <w:t>сети «Интернет»</w:t>
      </w:r>
      <w:r w:rsidR="00CF3051" w:rsidRPr="00DD526B">
        <w:rPr>
          <w:rFonts w:ascii="Times New Roman" w:hAnsi="Times New Roman" w:cs="Times New Roman"/>
          <w:sz w:val="28"/>
          <w:szCs w:val="28"/>
        </w:rPr>
        <w:t xml:space="preserve"> в разделе «Документы»</w:t>
      </w:r>
      <w:r w:rsidR="001557E4">
        <w:rPr>
          <w:rFonts w:ascii="Times New Roman" w:hAnsi="Times New Roman" w:cs="Times New Roman"/>
          <w:sz w:val="28"/>
          <w:szCs w:val="28"/>
        </w:rPr>
        <w:t xml:space="preserve"> подразделе «Обнародование»</w:t>
      </w:r>
      <w:r w:rsidR="00CF3051" w:rsidRPr="00DD526B">
        <w:rPr>
          <w:rFonts w:ascii="Times New Roman" w:hAnsi="Times New Roman" w:cs="Times New Roman"/>
          <w:sz w:val="28"/>
          <w:szCs w:val="28"/>
        </w:rPr>
        <w:t>.</w:t>
      </w:r>
    </w:p>
    <w:p w:rsidR="00CF3051" w:rsidRPr="00DD526B" w:rsidRDefault="00433325" w:rsidP="00CF30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1557E4">
        <w:rPr>
          <w:rFonts w:ascii="Times New Roman" w:hAnsi="Times New Roman" w:cs="Times New Roman"/>
          <w:sz w:val="28"/>
          <w:szCs w:val="28"/>
        </w:rPr>
        <w:t>. </w:t>
      </w:r>
      <w:r w:rsidR="00CF3051" w:rsidRPr="00DD526B">
        <w:rPr>
          <w:rFonts w:ascii="Times New Roman" w:hAnsi="Times New Roman" w:cs="Times New Roman"/>
          <w:sz w:val="28"/>
          <w:szCs w:val="28"/>
        </w:rPr>
        <w:t>Постановление вступает в силу после</w:t>
      </w:r>
      <w:r w:rsidR="001557E4">
        <w:rPr>
          <w:rFonts w:ascii="Times New Roman" w:hAnsi="Times New Roman" w:cs="Times New Roman"/>
          <w:sz w:val="28"/>
          <w:szCs w:val="28"/>
        </w:rPr>
        <w:t xml:space="preserve"> его официального обнародования, при этом пункт 1.3 раздела 1 приложения распространяет свое действие на правоотношения, возникшие с 1 апреля 2024 г. и </w:t>
      </w:r>
      <w:r w:rsidR="007C5036">
        <w:rPr>
          <w:rFonts w:ascii="Times New Roman" w:hAnsi="Times New Roman" w:cs="Times New Roman"/>
          <w:sz w:val="28"/>
          <w:szCs w:val="28"/>
        </w:rPr>
        <w:t>действие</w:t>
      </w:r>
      <w:r w:rsidR="007C5036">
        <w:rPr>
          <w:rFonts w:ascii="Times New Roman" w:hAnsi="Times New Roman" w:cs="Times New Roman"/>
          <w:sz w:val="28"/>
          <w:szCs w:val="28"/>
        </w:rPr>
        <w:t xml:space="preserve"> </w:t>
      </w:r>
      <w:r w:rsidR="001557E4">
        <w:rPr>
          <w:rFonts w:ascii="Times New Roman" w:hAnsi="Times New Roman" w:cs="Times New Roman"/>
          <w:sz w:val="28"/>
          <w:szCs w:val="28"/>
        </w:rPr>
        <w:t>пункт</w:t>
      </w:r>
      <w:r w:rsidR="007C5036">
        <w:rPr>
          <w:rFonts w:ascii="Times New Roman" w:hAnsi="Times New Roman" w:cs="Times New Roman"/>
          <w:sz w:val="28"/>
          <w:szCs w:val="28"/>
        </w:rPr>
        <w:t>а</w:t>
      </w:r>
      <w:r w:rsidR="001557E4">
        <w:rPr>
          <w:rFonts w:ascii="Times New Roman" w:hAnsi="Times New Roman" w:cs="Times New Roman"/>
          <w:sz w:val="28"/>
          <w:szCs w:val="28"/>
        </w:rPr>
        <w:t xml:space="preserve"> 1.2. раздела 1 приложения распространяет</w:t>
      </w:r>
      <w:r w:rsidR="007C5036">
        <w:rPr>
          <w:rFonts w:ascii="Times New Roman" w:hAnsi="Times New Roman" w:cs="Times New Roman"/>
          <w:sz w:val="28"/>
          <w:szCs w:val="28"/>
        </w:rPr>
        <w:t>ся</w:t>
      </w:r>
      <w:r w:rsidR="001557E4">
        <w:rPr>
          <w:rFonts w:ascii="Times New Roman" w:hAnsi="Times New Roman" w:cs="Times New Roman"/>
          <w:sz w:val="28"/>
          <w:szCs w:val="28"/>
        </w:rPr>
        <w:t xml:space="preserve"> </w:t>
      </w:r>
      <w:r w:rsidR="007C5036">
        <w:rPr>
          <w:rFonts w:ascii="Times New Roman" w:hAnsi="Times New Roman" w:cs="Times New Roman"/>
          <w:sz w:val="28"/>
          <w:szCs w:val="28"/>
        </w:rPr>
        <w:t xml:space="preserve">на </w:t>
      </w:r>
      <w:r w:rsidR="001557E4">
        <w:rPr>
          <w:rFonts w:ascii="Times New Roman" w:hAnsi="Times New Roman" w:cs="Times New Roman"/>
          <w:sz w:val="28"/>
          <w:szCs w:val="28"/>
        </w:rPr>
        <w:t>правоотношени</w:t>
      </w:r>
      <w:r w:rsidR="007C5036">
        <w:rPr>
          <w:rFonts w:ascii="Times New Roman" w:hAnsi="Times New Roman" w:cs="Times New Roman"/>
          <w:sz w:val="28"/>
          <w:szCs w:val="28"/>
        </w:rPr>
        <w:t>я,</w:t>
      </w:r>
      <w:r w:rsidR="001557E4">
        <w:rPr>
          <w:rFonts w:ascii="Times New Roman" w:hAnsi="Times New Roman" w:cs="Times New Roman"/>
          <w:sz w:val="28"/>
          <w:szCs w:val="28"/>
        </w:rPr>
        <w:t xml:space="preserve"> возникшие </w:t>
      </w:r>
      <w:r w:rsidR="007C5036">
        <w:rPr>
          <w:rFonts w:ascii="Times New Roman" w:hAnsi="Times New Roman" w:cs="Times New Roman"/>
          <w:sz w:val="28"/>
          <w:szCs w:val="28"/>
        </w:rPr>
        <w:br/>
      </w:r>
      <w:r w:rsidR="001557E4">
        <w:rPr>
          <w:rFonts w:ascii="Times New Roman" w:hAnsi="Times New Roman" w:cs="Times New Roman"/>
          <w:sz w:val="28"/>
          <w:szCs w:val="28"/>
        </w:rPr>
        <w:t>с 1 августа 2024 г.</w:t>
      </w:r>
    </w:p>
    <w:p w:rsidR="006F43ED" w:rsidRPr="00DD526B" w:rsidRDefault="006F43ED" w:rsidP="00CF30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F3051" w:rsidRPr="00DD526B" w:rsidRDefault="0015235E" w:rsidP="001523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DD526B"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 w:rsidRPr="00DD526B">
        <w:rPr>
          <w:rFonts w:ascii="Times New Roman" w:hAnsi="Times New Roman" w:cs="Times New Roman"/>
          <w:sz w:val="28"/>
          <w:szCs w:val="28"/>
        </w:rPr>
        <w:t xml:space="preserve"> обязанности г</w:t>
      </w:r>
      <w:r w:rsidR="00CF3051" w:rsidRPr="00DD526B">
        <w:rPr>
          <w:rFonts w:ascii="Times New Roman" w:hAnsi="Times New Roman" w:cs="Times New Roman"/>
          <w:sz w:val="28"/>
          <w:szCs w:val="28"/>
        </w:rPr>
        <w:t>лав</w:t>
      </w:r>
      <w:r w:rsidRPr="00DD526B">
        <w:rPr>
          <w:rFonts w:ascii="Times New Roman" w:hAnsi="Times New Roman" w:cs="Times New Roman"/>
          <w:sz w:val="28"/>
          <w:szCs w:val="28"/>
        </w:rPr>
        <w:t>ы</w:t>
      </w:r>
      <w:r w:rsidRPr="00DD526B">
        <w:rPr>
          <w:rFonts w:ascii="Times New Roman" w:hAnsi="Times New Roman" w:cs="Times New Roman"/>
          <w:sz w:val="28"/>
          <w:szCs w:val="28"/>
        </w:rPr>
        <w:br/>
      </w:r>
      <w:r w:rsidR="00CF3051" w:rsidRPr="00DD526B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CF3051" w:rsidRPr="00DD526B" w:rsidRDefault="00CF3051" w:rsidP="00CF305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D526B">
        <w:rPr>
          <w:rFonts w:ascii="Times New Roman" w:hAnsi="Times New Roman" w:cs="Times New Roman"/>
          <w:sz w:val="28"/>
          <w:szCs w:val="28"/>
        </w:rPr>
        <w:t>Динской район</w:t>
      </w:r>
      <w:r w:rsidRPr="00DD526B">
        <w:rPr>
          <w:rFonts w:ascii="Times New Roman" w:hAnsi="Times New Roman" w:cs="Times New Roman"/>
          <w:sz w:val="28"/>
          <w:szCs w:val="28"/>
        </w:rPr>
        <w:tab/>
        <w:t xml:space="preserve">   </w:t>
      </w:r>
      <w:r w:rsidRPr="00DD526B">
        <w:rPr>
          <w:rFonts w:ascii="Times New Roman" w:hAnsi="Times New Roman" w:cs="Times New Roman"/>
          <w:sz w:val="28"/>
          <w:szCs w:val="28"/>
        </w:rPr>
        <w:tab/>
      </w:r>
      <w:r w:rsidRPr="00DD526B">
        <w:rPr>
          <w:rFonts w:ascii="Times New Roman" w:hAnsi="Times New Roman" w:cs="Times New Roman"/>
          <w:sz w:val="28"/>
          <w:szCs w:val="28"/>
        </w:rPr>
        <w:tab/>
      </w:r>
      <w:r w:rsidRPr="00DD526B">
        <w:rPr>
          <w:rFonts w:ascii="Times New Roman" w:hAnsi="Times New Roman" w:cs="Times New Roman"/>
          <w:sz w:val="28"/>
          <w:szCs w:val="28"/>
        </w:rPr>
        <w:tab/>
      </w:r>
      <w:r w:rsidRPr="00DD526B">
        <w:rPr>
          <w:rFonts w:ascii="Times New Roman" w:hAnsi="Times New Roman" w:cs="Times New Roman"/>
          <w:sz w:val="28"/>
          <w:szCs w:val="28"/>
        </w:rPr>
        <w:tab/>
      </w:r>
      <w:r w:rsidRPr="00DD526B">
        <w:rPr>
          <w:rFonts w:ascii="Times New Roman" w:hAnsi="Times New Roman" w:cs="Times New Roman"/>
          <w:sz w:val="28"/>
          <w:szCs w:val="28"/>
        </w:rPr>
        <w:tab/>
      </w:r>
      <w:r w:rsidRPr="00DD526B">
        <w:rPr>
          <w:rFonts w:ascii="Times New Roman" w:hAnsi="Times New Roman" w:cs="Times New Roman"/>
          <w:sz w:val="28"/>
          <w:szCs w:val="28"/>
        </w:rPr>
        <w:tab/>
      </w:r>
      <w:r w:rsidRPr="00DD526B">
        <w:rPr>
          <w:rFonts w:ascii="Times New Roman" w:hAnsi="Times New Roman" w:cs="Times New Roman"/>
          <w:sz w:val="28"/>
          <w:szCs w:val="28"/>
        </w:rPr>
        <w:tab/>
      </w:r>
      <w:r w:rsidRPr="00DD526B">
        <w:rPr>
          <w:rFonts w:ascii="Times New Roman" w:hAnsi="Times New Roman" w:cs="Times New Roman"/>
          <w:sz w:val="28"/>
          <w:szCs w:val="28"/>
        </w:rPr>
        <w:tab/>
        <w:t xml:space="preserve">   </w:t>
      </w:r>
      <w:r w:rsidR="0015235E" w:rsidRPr="00DD526B">
        <w:rPr>
          <w:rFonts w:ascii="Times New Roman" w:hAnsi="Times New Roman" w:cs="Times New Roman"/>
          <w:sz w:val="28"/>
          <w:szCs w:val="28"/>
        </w:rPr>
        <w:t xml:space="preserve">С.Г. </w:t>
      </w:r>
      <w:proofErr w:type="spellStart"/>
      <w:r w:rsidR="0015235E" w:rsidRPr="00DD526B">
        <w:rPr>
          <w:rFonts w:ascii="Times New Roman" w:hAnsi="Times New Roman" w:cs="Times New Roman"/>
          <w:sz w:val="28"/>
          <w:szCs w:val="28"/>
        </w:rPr>
        <w:t>Огренич</w:t>
      </w:r>
      <w:proofErr w:type="spellEnd"/>
    </w:p>
    <w:sectPr w:rsidR="00CF3051" w:rsidRPr="00DD526B" w:rsidSect="00CF3051">
      <w:headerReference w:type="default" r:id="rId8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57E4" w:rsidRDefault="001557E4" w:rsidP="00C95E02">
      <w:pPr>
        <w:spacing w:after="0" w:line="240" w:lineRule="auto"/>
      </w:pPr>
      <w:r>
        <w:separator/>
      </w:r>
    </w:p>
  </w:endnote>
  <w:endnote w:type="continuationSeparator" w:id="0">
    <w:p w:rsidR="001557E4" w:rsidRDefault="001557E4" w:rsidP="00C95E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57E4" w:rsidRDefault="001557E4" w:rsidP="00C95E02">
      <w:pPr>
        <w:spacing w:after="0" w:line="240" w:lineRule="auto"/>
      </w:pPr>
      <w:r>
        <w:separator/>
      </w:r>
    </w:p>
  </w:footnote>
  <w:footnote w:type="continuationSeparator" w:id="0">
    <w:p w:rsidR="001557E4" w:rsidRDefault="001557E4" w:rsidP="00C95E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5868841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7C5036" w:rsidRPr="007C5036" w:rsidRDefault="007C5036">
        <w:pPr>
          <w:pStyle w:val="a6"/>
          <w:jc w:val="center"/>
          <w:rPr>
            <w:rFonts w:ascii="Times New Roman" w:hAnsi="Times New Roman" w:cs="Times New Roman"/>
          </w:rPr>
        </w:pPr>
        <w:r w:rsidRPr="007C5036">
          <w:rPr>
            <w:rFonts w:ascii="Times New Roman" w:hAnsi="Times New Roman" w:cs="Times New Roman"/>
          </w:rPr>
          <w:fldChar w:fldCharType="begin"/>
        </w:r>
        <w:r w:rsidRPr="007C5036">
          <w:rPr>
            <w:rFonts w:ascii="Times New Roman" w:hAnsi="Times New Roman" w:cs="Times New Roman"/>
          </w:rPr>
          <w:instrText>PAGE   \* MERGEFORMAT</w:instrText>
        </w:r>
        <w:r w:rsidRPr="007C5036">
          <w:rPr>
            <w:rFonts w:ascii="Times New Roman" w:hAnsi="Times New Roman" w:cs="Times New Roman"/>
          </w:rPr>
          <w:fldChar w:fldCharType="separate"/>
        </w:r>
        <w:r>
          <w:rPr>
            <w:rFonts w:ascii="Times New Roman" w:hAnsi="Times New Roman" w:cs="Times New Roman"/>
            <w:noProof/>
          </w:rPr>
          <w:t>2</w:t>
        </w:r>
        <w:r w:rsidRPr="007C5036">
          <w:rPr>
            <w:rFonts w:ascii="Times New Roman" w:hAnsi="Times New Roman" w:cs="Times New Roman"/>
          </w:rPr>
          <w:fldChar w:fldCharType="end"/>
        </w:r>
      </w:p>
    </w:sdtContent>
  </w:sdt>
  <w:p w:rsidR="001557E4" w:rsidRDefault="001557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41D1"/>
    <w:rsid w:val="0015235E"/>
    <w:rsid w:val="001557E4"/>
    <w:rsid w:val="001724AD"/>
    <w:rsid w:val="00180FF8"/>
    <w:rsid w:val="00322D11"/>
    <w:rsid w:val="00433325"/>
    <w:rsid w:val="006F43ED"/>
    <w:rsid w:val="006F6B1D"/>
    <w:rsid w:val="007C5036"/>
    <w:rsid w:val="009541D1"/>
    <w:rsid w:val="00A64355"/>
    <w:rsid w:val="00BC2222"/>
    <w:rsid w:val="00BF0E50"/>
    <w:rsid w:val="00C95E02"/>
    <w:rsid w:val="00CF3051"/>
    <w:rsid w:val="00DD526B"/>
    <w:rsid w:val="00DF0CF3"/>
    <w:rsid w:val="00E17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F0E5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523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5235E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C95E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95E02"/>
  </w:style>
  <w:style w:type="paragraph" w:styleId="a8">
    <w:name w:val="footer"/>
    <w:basedOn w:val="a"/>
    <w:link w:val="a9"/>
    <w:uiPriority w:val="99"/>
    <w:unhideWhenUsed/>
    <w:rsid w:val="00C95E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95E0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F0E5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523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5235E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C95E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95E02"/>
  </w:style>
  <w:style w:type="paragraph" w:styleId="a8">
    <w:name w:val="footer"/>
    <w:basedOn w:val="a"/>
    <w:link w:val="a9"/>
    <w:uiPriority w:val="99"/>
    <w:unhideWhenUsed/>
    <w:rsid w:val="00C95E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95E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61E948-FBB7-4EE6-B65E-D7AC2C169C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2</Pages>
  <Words>304</Words>
  <Characters>1737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user126</dc:creator>
  <cp:keywords/>
  <dc:description/>
  <cp:lastModifiedBy>user126</cp:lastModifiedBy>
  <cp:revision>8</cp:revision>
  <cp:lastPrinted>2024-08-01T08:34:00Z</cp:lastPrinted>
  <dcterms:created xsi:type="dcterms:W3CDTF">2024-06-17T11:33:00Z</dcterms:created>
  <dcterms:modified xsi:type="dcterms:W3CDTF">2024-08-01T08:34:00Z</dcterms:modified>
</cp:coreProperties>
</file>